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6D" w:rsidRDefault="00453C6D" w:rsidP="00453C6D">
      <w:pPr>
        <w:spacing w:after="0"/>
        <w:jc w:val="right"/>
        <w:rPr>
          <w:rFonts w:ascii="Times New Roman" w:hAnsi="Times New Roman"/>
          <w:szCs w:val="20"/>
        </w:rPr>
      </w:pPr>
    </w:p>
    <w:p w:rsidR="00453C6D" w:rsidRDefault="00453C6D" w:rsidP="00453C6D">
      <w:pPr>
        <w:spacing w:after="0"/>
        <w:jc w:val="right"/>
        <w:rPr>
          <w:rFonts w:ascii="Times New Roman" w:hAnsi="Times New Roman"/>
          <w:szCs w:val="20"/>
        </w:rPr>
      </w:pPr>
    </w:p>
    <w:p w:rsidR="00453C6D" w:rsidRPr="00157FAE" w:rsidRDefault="00453C6D" w:rsidP="00487802">
      <w:pPr>
        <w:tabs>
          <w:tab w:val="left" w:pos="240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57FAE">
        <w:rPr>
          <w:rFonts w:ascii="Times New Roman" w:hAnsi="Times New Roman"/>
          <w:b/>
          <w:szCs w:val="20"/>
        </w:rPr>
        <w:t>Министерство образования, науки и молодежной политики Краснодарского края</w:t>
      </w:r>
    </w:p>
    <w:p w:rsidR="00453C6D" w:rsidRDefault="00453C6D" w:rsidP="0048780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157FAE">
        <w:rPr>
          <w:rFonts w:ascii="Times New Roman" w:hAnsi="Times New Roman"/>
          <w:b/>
          <w:szCs w:val="20"/>
        </w:rPr>
        <w:t>Государственное казенное общеобразовательное учреждение кадетская школа-интернат «</w:t>
      </w:r>
      <w:proofErr w:type="spellStart"/>
      <w:r w:rsidRPr="00157FAE">
        <w:rPr>
          <w:rFonts w:ascii="Times New Roman" w:hAnsi="Times New Roman"/>
          <w:b/>
          <w:szCs w:val="20"/>
        </w:rPr>
        <w:t>Тимашевский</w:t>
      </w:r>
      <w:proofErr w:type="spellEnd"/>
      <w:r w:rsidRPr="00157FAE">
        <w:rPr>
          <w:rFonts w:ascii="Times New Roman" w:hAnsi="Times New Roman"/>
          <w:b/>
          <w:szCs w:val="20"/>
        </w:rPr>
        <w:t xml:space="preserve"> Казачий Кадетский корпус»</w:t>
      </w:r>
    </w:p>
    <w:p w:rsidR="00453C6D" w:rsidRPr="00157FAE" w:rsidRDefault="00453C6D" w:rsidP="00453C6D">
      <w:pPr>
        <w:spacing w:after="0"/>
        <w:jc w:val="center"/>
        <w:rPr>
          <w:rFonts w:ascii="Times New Roman" w:hAnsi="Times New Roman"/>
          <w:b/>
          <w:szCs w:val="20"/>
        </w:rPr>
      </w:pPr>
      <w:r w:rsidRPr="00157FAE">
        <w:rPr>
          <w:rFonts w:ascii="Times New Roman" w:hAnsi="Times New Roman"/>
          <w:b/>
          <w:szCs w:val="20"/>
        </w:rPr>
        <w:t>Краснодарского края</w:t>
      </w:r>
    </w:p>
    <w:p w:rsidR="00487802" w:rsidRPr="00481263" w:rsidRDefault="00487802" w:rsidP="00487802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УТВЕРЖДЕНО  </w:t>
      </w:r>
    </w:p>
    <w:p w:rsidR="00487802" w:rsidRDefault="00487802" w:rsidP="00487802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решением педагогического совета</w:t>
      </w:r>
    </w:p>
    <w:p w:rsidR="00487802" w:rsidRPr="00481263" w:rsidRDefault="00487802" w:rsidP="00487802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от _________ 20___ года протокол №</w:t>
      </w:r>
    </w:p>
    <w:p w:rsidR="00487802" w:rsidRPr="00481263" w:rsidRDefault="00487802" w:rsidP="00487802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Председатель _____________________</w:t>
      </w:r>
    </w:p>
    <w:p w:rsidR="00487802" w:rsidRPr="00481263" w:rsidRDefault="00487802" w:rsidP="00487802">
      <w:pPr>
        <w:spacing w:after="0" w:line="240" w:lineRule="auto"/>
        <w:rPr>
          <w:rFonts w:ascii="Times New Roman" w:hAnsi="Times New Roman"/>
          <w:szCs w:val="20"/>
        </w:rPr>
      </w:pPr>
      <w:r w:rsidRPr="00481263">
        <w:rPr>
          <w:rFonts w:ascii="Times New Roman" w:hAnsi="Times New Roman"/>
          <w:szCs w:val="20"/>
        </w:rPr>
        <w:t>__________   ________________</w:t>
      </w:r>
    </w:p>
    <w:p w:rsidR="00487802" w:rsidRPr="00481263" w:rsidRDefault="00487802" w:rsidP="00487802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</w:t>
      </w:r>
      <w:r w:rsidRPr="00481263">
        <w:rPr>
          <w:rFonts w:ascii="Times New Roman" w:hAnsi="Times New Roman"/>
          <w:szCs w:val="20"/>
        </w:rPr>
        <w:t>подпись                 ФИО</w:t>
      </w:r>
      <w:r>
        <w:rPr>
          <w:rFonts w:ascii="Times New Roman" w:hAnsi="Times New Roman"/>
          <w:szCs w:val="20"/>
        </w:rPr>
        <w:t xml:space="preserve">              </w:t>
      </w:r>
    </w:p>
    <w:p w:rsidR="00453C6D" w:rsidRDefault="00453C6D" w:rsidP="00453C6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53C6D" w:rsidRDefault="00453C6D" w:rsidP="00453C6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53C6D" w:rsidRDefault="00453C6D" w:rsidP="00453C6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53C6D" w:rsidRDefault="00453C6D" w:rsidP="00453C6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53C6D" w:rsidRDefault="00453C6D" w:rsidP="00453C6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53C6D" w:rsidRDefault="00453C6D" w:rsidP="00453C6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53C6D" w:rsidRDefault="00453C6D" w:rsidP="00453C6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53C6D" w:rsidRPr="00556FCC" w:rsidRDefault="00453C6D" w:rsidP="00453C6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53C6D" w:rsidRPr="00D81F7D" w:rsidRDefault="00453C6D" w:rsidP="00453C6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D81F7D">
        <w:rPr>
          <w:rFonts w:ascii="Times New Roman" w:hAnsi="Times New Roman"/>
          <w:b/>
          <w:sz w:val="24"/>
          <w:u w:val="single"/>
        </w:rPr>
        <w:t>по информатике</w:t>
      </w:r>
      <w:r w:rsidR="00D81F7D" w:rsidRPr="00D81F7D">
        <w:rPr>
          <w:rFonts w:ascii="Times New Roman" w:hAnsi="Times New Roman"/>
          <w:b/>
          <w:sz w:val="24"/>
          <w:u w:val="single"/>
        </w:rPr>
        <w:t xml:space="preserve"> (углубленный уровень)</w:t>
      </w:r>
    </w:p>
    <w:p w:rsidR="00453C6D" w:rsidRPr="00D81F7D" w:rsidRDefault="00453C6D" w:rsidP="00453C6D">
      <w:pPr>
        <w:spacing w:after="0"/>
        <w:jc w:val="both"/>
        <w:rPr>
          <w:rFonts w:ascii="Times New Roman" w:hAnsi="Times New Roman"/>
          <w:sz w:val="24"/>
          <w:u w:val="single"/>
        </w:rPr>
      </w:pPr>
    </w:p>
    <w:p w:rsidR="00453C6D" w:rsidRPr="00D81F7D" w:rsidRDefault="00453C6D" w:rsidP="00453C6D">
      <w:pPr>
        <w:jc w:val="both"/>
        <w:rPr>
          <w:rFonts w:ascii="Times New Roman" w:hAnsi="Times New Roman"/>
          <w:sz w:val="24"/>
          <w:szCs w:val="24"/>
        </w:rPr>
      </w:pPr>
      <w:r w:rsidRPr="00D81F7D">
        <w:rPr>
          <w:rFonts w:ascii="Times New Roman" w:hAnsi="Times New Roman"/>
          <w:b/>
          <w:sz w:val="24"/>
          <w:szCs w:val="24"/>
        </w:rPr>
        <w:t xml:space="preserve">Уровень </w:t>
      </w:r>
      <w:proofErr w:type="gramStart"/>
      <w:r w:rsidRPr="00D81F7D">
        <w:rPr>
          <w:rFonts w:ascii="Times New Roman" w:hAnsi="Times New Roman"/>
          <w:b/>
          <w:sz w:val="24"/>
          <w:szCs w:val="24"/>
        </w:rPr>
        <w:t>образования</w:t>
      </w:r>
      <w:r w:rsidRPr="00D81F7D">
        <w:rPr>
          <w:rFonts w:ascii="Times New Roman" w:hAnsi="Times New Roman"/>
          <w:sz w:val="24"/>
          <w:szCs w:val="24"/>
        </w:rPr>
        <w:t xml:space="preserve"> </w:t>
      </w:r>
      <w:r w:rsidR="00D81F7D">
        <w:rPr>
          <w:rFonts w:ascii="Times New Roman" w:hAnsi="Times New Roman"/>
          <w:sz w:val="24"/>
          <w:szCs w:val="24"/>
        </w:rPr>
        <w:t xml:space="preserve"> среднее</w:t>
      </w:r>
      <w:proofErr w:type="gramEnd"/>
      <w:r w:rsidR="00D81F7D">
        <w:rPr>
          <w:rFonts w:ascii="Times New Roman" w:hAnsi="Times New Roman"/>
          <w:sz w:val="24"/>
          <w:szCs w:val="24"/>
        </w:rPr>
        <w:t xml:space="preserve"> общее образование,</w:t>
      </w:r>
      <w:r w:rsidRPr="00D81F7D">
        <w:rPr>
          <w:rFonts w:ascii="Times New Roman" w:hAnsi="Times New Roman"/>
          <w:sz w:val="24"/>
          <w:szCs w:val="24"/>
        </w:rPr>
        <w:t xml:space="preserve"> 10-11 классы</w:t>
      </w:r>
    </w:p>
    <w:p w:rsidR="00453C6D" w:rsidRPr="00D81F7D" w:rsidRDefault="00453C6D" w:rsidP="00453C6D">
      <w:pPr>
        <w:jc w:val="both"/>
        <w:rPr>
          <w:rFonts w:ascii="Times New Roman" w:hAnsi="Times New Roman"/>
          <w:sz w:val="24"/>
          <w:szCs w:val="24"/>
        </w:rPr>
      </w:pPr>
      <w:r w:rsidRPr="00D81F7D">
        <w:rPr>
          <w:rFonts w:ascii="Times New Roman" w:hAnsi="Times New Roman"/>
          <w:b/>
          <w:sz w:val="24"/>
          <w:szCs w:val="24"/>
        </w:rPr>
        <w:t>Учитель</w:t>
      </w:r>
      <w:r w:rsidRPr="00D81F7D">
        <w:rPr>
          <w:rFonts w:ascii="Times New Roman" w:hAnsi="Times New Roman"/>
          <w:sz w:val="24"/>
          <w:szCs w:val="24"/>
        </w:rPr>
        <w:t xml:space="preserve"> Ткаченко Ксения Евгеньевна</w:t>
      </w:r>
    </w:p>
    <w:p w:rsidR="00453C6D" w:rsidRPr="00D81F7D" w:rsidRDefault="00453C6D" w:rsidP="00453C6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81F7D">
        <w:rPr>
          <w:rFonts w:ascii="Times New Roman" w:hAnsi="Times New Roman"/>
          <w:b/>
          <w:sz w:val="24"/>
          <w:szCs w:val="24"/>
        </w:rPr>
        <w:t>Количество часов</w:t>
      </w:r>
      <w:r w:rsidRPr="00D81F7D">
        <w:rPr>
          <w:rFonts w:ascii="Times New Roman" w:hAnsi="Times New Roman"/>
          <w:sz w:val="24"/>
          <w:szCs w:val="24"/>
        </w:rPr>
        <w:t>: всего 204</w:t>
      </w:r>
      <w:r w:rsidR="00D81F7D">
        <w:rPr>
          <w:rFonts w:ascii="Times New Roman" w:hAnsi="Times New Roman"/>
          <w:sz w:val="24"/>
          <w:szCs w:val="24"/>
        </w:rPr>
        <w:t xml:space="preserve"> </w:t>
      </w:r>
      <w:r w:rsidRPr="00D81F7D">
        <w:rPr>
          <w:rFonts w:ascii="Times New Roman" w:hAnsi="Times New Roman"/>
          <w:sz w:val="24"/>
          <w:szCs w:val="24"/>
        </w:rPr>
        <w:t>часа</w:t>
      </w:r>
    </w:p>
    <w:p w:rsidR="00453C6D" w:rsidRPr="001B2B25" w:rsidRDefault="00453C6D" w:rsidP="00453C6D">
      <w:pPr>
        <w:spacing w:before="240"/>
        <w:jc w:val="both"/>
        <w:rPr>
          <w:rFonts w:ascii="Times New Roman" w:hAnsi="Times New Roman"/>
          <w:sz w:val="28"/>
        </w:rPr>
      </w:pPr>
      <w:r w:rsidRPr="009C3D8D">
        <w:rPr>
          <w:rFonts w:ascii="Times New Roman" w:hAnsi="Times New Roman"/>
          <w:b/>
          <w:sz w:val="28"/>
        </w:rPr>
        <w:t>Программа разработана в соответствии и на основе</w:t>
      </w:r>
      <w:r w:rsidRPr="009C3D8D">
        <w:rPr>
          <w:rFonts w:ascii="Times New Roman" w:hAnsi="Times New Roman"/>
          <w:sz w:val="28"/>
        </w:rPr>
        <w:t xml:space="preserve"> </w:t>
      </w:r>
      <w:r w:rsidRPr="009C3D8D">
        <w:rPr>
          <w:rFonts w:ascii="Times New Roman" w:hAnsi="Times New Roman"/>
          <w:sz w:val="28"/>
          <w:u w:val="single"/>
        </w:rPr>
        <w:t>ФГОС</w:t>
      </w:r>
      <w:r w:rsidR="00D81F7D">
        <w:rPr>
          <w:rFonts w:ascii="Times New Roman" w:hAnsi="Times New Roman"/>
          <w:sz w:val="28"/>
          <w:u w:val="single"/>
        </w:rPr>
        <w:t xml:space="preserve"> СОО, </w:t>
      </w:r>
      <w:r w:rsidR="00D81F7D">
        <w:rPr>
          <w:rFonts w:ascii="Times New Roman" w:hAnsi="Times New Roman"/>
          <w:sz w:val="24"/>
          <w:u w:val="single"/>
        </w:rPr>
        <w:t xml:space="preserve">примерной основной образовательной программы среднего общего образования; авторской рабочей программы по информатике </w:t>
      </w:r>
      <w:r>
        <w:rPr>
          <w:rFonts w:ascii="Times New Roman" w:hAnsi="Times New Roman"/>
          <w:sz w:val="24"/>
          <w:u w:val="single"/>
        </w:rPr>
        <w:t>10-11</w:t>
      </w:r>
      <w:r w:rsidR="00D81F7D">
        <w:rPr>
          <w:rFonts w:ascii="Times New Roman" w:hAnsi="Times New Roman"/>
          <w:sz w:val="24"/>
          <w:u w:val="single"/>
        </w:rPr>
        <w:t xml:space="preserve"> для общеобразовательных организаций составитель</w:t>
      </w:r>
      <w:r w:rsidRPr="009C3D8D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И.Г. Семакин, Л.В. </w:t>
      </w:r>
      <w:r w:rsidR="00D81F7D">
        <w:rPr>
          <w:rFonts w:ascii="Times New Roman" w:hAnsi="Times New Roman"/>
          <w:sz w:val="24"/>
          <w:u w:val="single"/>
        </w:rPr>
        <w:t xml:space="preserve">Шестакова, </w:t>
      </w:r>
      <w:r w:rsidR="00D81F7D" w:rsidRPr="009C3D8D">
        <w:rPr>
          <w:rFonts w:ascii="Times New Roman" w:hAnsi="Times New Roman"/>
          <w:sz w:val="24"/>
          <w:u w:val="single"/>
        </w:rPr>
        <w:t>М</w:t>
      </w:r>
      <w:r w:rsidR="00D81F7D">
        <w:rPr>
          <w:rFonts w:ascii="Times New Roman" w:hAnsi="Times New Roman"/>
          <w:sz w:val="24"/>
          <w:u w:val="single"/>
        </w:rPr>
        <w:t>.: Бином</w:t>
      </w:r>
      <w:r>
        <w:rPr>
          <w:rFonts w:ascii="Times New Roman" w:hAnsi="Times New Roman"/>
          <w:sz w:val="24"/>
          <w:u w:val="single"/>
        </w:rPr>
        <w:t>, 2019</w:t>
      </w:r>
      <w:r w:rsidR="00D81F7D">
        <w:rPr>
          <w:rFonts w:ascii="Times New Roman" w:hAnsi="Times New Roman"/>
          <w:sz w:val="24"/>
          <w:u w:val="single"/>
        </w:rPr>
        <w:t>.</w:t>
      </w:r>
    </w:p>
    <w:p w:rsidR="00453C6D" w:rsidRDefault="00453C6D" w:rsidP="00453C6D">
      <w:pPr>
        <w:spacing w:before="240"/>
        <w:jc w:val="both"/>
      </w:pPr>
    </w:p>
    <w:p w:rsidR="00453C6D" w:rsidRPr="00E27616" w:rsidRDefault="00453C6D" w:rsidP="00453C6D">
      <w:pPr>
        <w:spacing w:before="240"/>
        <w:jc w:val="both"/>
        <w:rPr>
          <w:rFonts w:ascii="Times New Roman" w:hAnsi="Times New Roman"/>
        </w:rPr>
      </w:pPr>
    </w:p>
    <w:p w:rsidR="00453C6D" w:rsidRDefault="00453C6D" w:rsidP="00453C6D">
      <w:pPr>
        <w:spacing w:before="240"/>
        <w:jc w:val="both"/>
      </w:pPr>
    </w:p>
    <w:p w:rsidR="00453C6D" w:rsidRPr="00E27616" w:rsidRDefault="00453C6D" w:rsidP="00453C6D">
      <w:pPr>
        <w:spacing w:before="240"/>
        <w:jc w:val="both"/>
        <w:rPr>
          <w:rFonts w:ascii="Times New Roman" w:hAnsi="Times New Roman"/>
        </w:rPr>
      </w:pPr>
    </w:p>
    <w:p w:rsidR="00453C6D" w:rsidRDefault="00453C6D" w:rsidP="00453C6D">
      <w:pPr>
        <w:spacing w:before="240"/>
        <w:jc w:val="both"/>
      </w:pPr>
    </w:p>
    <w:p w:rsidR="00453C6D" w:rsidRDefault="00453C6D">
      <w:pPr>
        <w:spacing w:after="160" w:line="259" w:lineRule="auto"/>
        <w:rPr>
          <w:rFonts w:ascii="Times New Roman" w:hAnsi="Times New Roman"/>
          <w:b/>
        </w:rPr>
      </w:pPr>
    </w:p>
    <w:p w:rsidR="00453C6D" w:rsidRDefault="00453C6D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342657" w:rsidRPr="00861974" w:rsidRDefault="00342657" w:rsidP="00861974">
      <w:pPr>
        <w:pStyle w:val="a3"/>
        <w:numPr>
          <w:ilvl w:val="0"/>
          <w:numId w:val="8"/>
        </w:numPr>
        <w:spacing w:line="276" w:lineRule="auto"/>
        <w:ind w:left="0" w:firstLine="284"/>
        <w:jc w:val="both"/>
        <w:rPr>
          <w:rFonts w:ascii="Times New Roman" w:hAnsi="Times New Roman"/>
          <w:b/>
        </w:rPr>
      </w:pPr>
      <w:r w:rsidRPr="00861974">
        <w:rPr>
          <w:rFonts w:ascii="Times New Roman" w:hAnsi="Times New Roman"/>
          <w:b/>
        </w:rPr>
        <w:lastRenderedPageBreak/>
        <w:t>Планируемые результаты освоения учебного предмета, курса.</w:t>
      </w:r>
    </w:p>
    <w:p w:rsidR="00342657" w:rsidRPr="00861974" w:rsidRDefault="00342657" w:rsidP="00861974">
      <w:pPr>
        <w:spacing w:before="240"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973E0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861974">
        <w:rPr>
          <w:rFonts w:ascii="Times New Roman" w:hAnsi="Times New Roman"/>
        </w:rPr>
        <w:t>Фано</w:t>
      </w:r>
      <w:proofErr w:type="spellEnd"/>
      <w:r w:rsidRPr="00861974">
        <w:rPr>
          <w:rFonts w:ascii="Times New Roman" w:hAnsi="Times New Roman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7973E0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861974">
        <w:rPr>
          <w:rFonts w:ascii="Times New Roman" w:hAnsi="Times New Roman"/>
        </w:rPr>
        <w:t>эквиваленции</w:t>
      </w:r>
      <w:proofErr w:type="spellEnd"/>
      <w:r w:rsidRPr="00861974">
        <w:rPr>
          <w:rFonts w:ascii="Times New Roman" w:hAnsi="Times New Roman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7973E0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7973E0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>строить дерево игры по заданному алгоритму; строить и обосновывать выигрышную стратегию игры;</w:t>
      </w:r>
    </w:p>
    <w:p w:rsidR="007973E0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7973E0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>записывать действительные числа в экспоненциальной форме; применять знания о представлении чисел в памяти компьютера;</w:t>
      </w:r>
    </w:p>
    <w:p w:rsidR="007973E0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7973E0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7973E0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7973E0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>анализировать предложенный алгоритм, например,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7973E0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</w:t>
      </w:r>
    </w:p>
    <w:p w:rsidR="007973E0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lastRenderedPageBreak/>
        <w:t xml:space="preserve">создавать собственные алгоритмы для решения прикладных задач </w:t>
      </w:r>
      <w:r w:rsidR="003B56C4" w:rsidRPr="00861974">
        <w:rPr>
          <w:rFonts w:ascii="Times New Roman" w:hAnsi="Times New Roman"/>
        </w:rPr>
        <w:t>на основе</w:t>
      </w:r>
      <w:r w:rsidRPr="00861974">
        <w:rPr>
          <w:rFonts w:ascii="Times New Roman" w:hAnsi="Times New Roman"/>
        </w:rPr>
        <w:t xml:space="preserve"> изученных алгоритмов и методов;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применять при решении задач структуры данных: списки, </w:t>
      </w:r>
      <w:r w:rsidR="003B56C4" w:rsidRPr="00861974">
        <w:rPr>
          <w:rFonts w:ascii="Times New Roman" w:hAnsi="Times New Roman"/>
        </w:rPr>
        <w:t>словари, деревья</w:t>
      </w:r>
      <w:r w:rsidRPr="00861974">
        <w:rPr>
          <w:rFonts w:ascii="Times New Roman" w:hAnsi="Times New Roman"/>
        </w:rPr>
        <w:t xml:space="preserve">, очереди; применять при составлении алгоритмов базовые операции </w:t>
      </w:r>
      <w:r w:rsidR="003B56C4" w:rsidRPr="00861974">
        <w:rPr>
          <w:rFonts w:ascii="Times New Roman" w:hAnsi="Times New Roman"/>
        </w:rPr>
        <w:t>со структурами</w:t>
      </w:r>
      <w:r w:rsidRPr="00861974">
        <w:rPr>
          <w:rFonts w:ascii="Times New Roman" w:hAnsi="Times New Roman"/>
        </w:rPr>
        <w:t xml:space="preserve"> данных;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использовать основные понятия, конструкции и структуры </w:t>
      </w:r>
      <w:r w:rsidR="003B56C4" w:rsidRPr="00861974">
        <w:rPr>
          <w:rFonts w:ascii="Times New Roman" w:hAnsi="Times New Roman"/>
        </w:rPr>
        <w:t>данных последовательного</w:t>
      </w:r>
      <w:r w:rsidRPr="00861974">
        <w:rPr>
          <w:rFonts w:ascii="Times New Roman" w:hAnsi="Times New Roman"/>
        </w:rPr>
        <w:t xml:space="preserve"> программирования, а также правила записи </w:t>
      </w:r>
      <w:r w:rsidR="003B56C4" w:rsidRPr="00861974">
        <w:rPr>
          <w:rFonts w:ascii="Times New Roman" w:hAnsi="Times New Roman"/>
        </w:rPr>
        <w:t>этих конструкций</w:t>
      </w:r>
      <w:r w:rsidRPr="00861974">
        <w:rPr>
          <w:rFonts w:ascii="Times New Roman" w:hAnsi="Times New Roman"/>
        </w:rPr>
        <w:t xml:space="preserve"> и структур в выбранном для изучения языке программирования;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использовать в программах данные различных типов; </w:t>
      </w:r>
      <w:r w:rsidR="003B56C4" w:rsidRPr="00861974">
        <w:rPr>
          <w:rFonts w:ascii="Times New Roman" w:hAnsi="Times New Roman"/>
        </w:rPr>
        <w:t>применять стандартные</w:t>
      </w:r>
      <w:r w:rsidRPr="00861974">
        <w:rPr>
          <w:rFonts w:ascii="Times New Roman" w:hAnsi="Times New Roman"/>
        </w:rPr>
        <w:t xml:space="preserve"> и собственные подпрограммы для обработки символьных </w:t>
      </w:r>
      <w:r w:rsidR="003B56C4" w:rsidRPr="00861974">
        <w:rPr>
          <w:rFonts w:ascii="Times New Roman" w:hAnsi="Times New Roman"/>
        </w:rPr>
        <w:t>строк; выполнять</w:t>
      </w:r>
      <w:r w:rsidRPr="00861974">
        <w:rPr>
          <w:rFonts w:ascii="Times New Roman" w:hAnsi="Times New Roman"/>
        </w:rPr>
        <w:t xml:space="preserve"> обработку данных, хранящихся в виде массивов </w:t>
      </w:r>
      <w:r w:rsidR="003B56C4" w:rsidRPr="00861974">
        <w:rPr>
          <w:rFonts w:ascii="Times New Roman" w:hAnsi="Times New Roman"/>
        </w:rPr>
        <w:t>различной размерности</w:t>
      </w:r>
      <w:r w:rsidRPr="00861974">
        <w:rPr>
          <w:rFonts w:ascii="Times New Roman" w:hAnsi="Times New Roman"/>
        </w:rPr>
        <w:t xml:space="preserve">; выбирать тип цикла в зависимости от решаемой </w:t>
      </w:r>
      <w:r w:rsidR="003B56C4" w:rsidRPr="00861974">
        <w:rPr>
          <w:rFonts w:ascii="Times New Roman" w:hAnsi="Times New Roman"/>
        </w:rPr>
        <w:t>подзадачи; составлять</w:t>
      </w:r>
      <w:r w:rsidRPr="00861974">
        <w:rPr>
          <w:rFonts w:ascii="Times New Roman" w:hAnsi="Times New Roman"/>
        </w:rPr>
        <w:t xml:space="preserve"> циклы с использованием заранее определенного инварианта </w:t>
      </w:r>
      <w:r w:rsidR="003B56C4" w:rsidRPr="00861974">
        <w:rPr>
          <w:rFonts w:ascii="Times New Roman" w:hAnsi="Times New Roman"/>
        </w:rPr>
        <w:t>цикла; выполнять</w:t>
      </w:r>
      <w:r w:rsidRPr="00861974">
        <w:rPr>
          <w:rFonts w:ascii="Times New Roman" w:hAnsi="Times New Roman"/>
        </w:rPr>
        <w:t xml:space="preserve"> базовые операции с текстовыми и двоичными файлами; </w:t>
      </w:r>
      <w:r w:rsidR="003B56C4" w:rsidRPr="00861974">
        <w:rPr>
          <w:rFonts w:ascii="Times New Roman" w:hAnsi="Times New Roman"/>
        </w:rPr>
        <w:t>выделять подзадачи</w:t>
      </w:r>
      <w:r w:rsidRPr="00861974">
        <w:rPr>
          <w:rFonts w:ascii="Times New Roman" w:hAnsi="Times New Roman"/>
        </w:rPr>
        <w:t xml:space="preserve">, решение которых необходимо для решения поставленной задачи </w:t>
      </w:r>
      <w:r w:rsidR="003B56C4" w:rsidRPr="00861974">
        <w:rPr>
          <w:rFonts w:ascii="Times New Roman" w:hAnsi="Times New Roman"/>
        </w:rPr>
        <w:t>в полном</w:t>
      </w:r>
      <w:r w:rsidRPr="00861974">
        <w:rPr>
          <w:rFonts w:ascii="Times New Roman" w:hAnsi="Times New Roman"/>
        </w:rPr>
        <w:t xml:space="preserve"> объеме; реализовывать решения подзадач в виде </w:t>
      </w:r>
      <w:r w:rsidR="003B56C4" w:rsidRPr="00861974">
        <w:rPr>
          <w:rFonts w:ascii="Times New Roman" w:hAnsi="Times New Roman"/>
        </w:rPr>
        <w:t>подпрограмм, связывать</w:t>
      </w:r>
      <w:r w:rsidRPr="00861974">
        <w:rPr>
          <w:rFonts w:ascii="Times New Roman" w:hAnsi="Times New Roman"/>
        </w:rPr>
        <w:t xml:space="preserve"> подпрограммы в единую программу; использовать </w:t>
      </w:r>
      <w:r w:rsidR="003B56C4" w:rsidRPr="00861974">
        <w:rPr>
          <w:rFonts w:ascii="Times New Roman" w:hAnsi="Times New Roman"/>
        </w:rPr>
        <w:t>модульный принцип</w:t>
      </w:r>
      <w:r w:rsidRPr="00861974">
        <w:rPr>
          <w:rFonts w:ascii="Times New Roman" w:hAnsi="Times New Roman"/>
        </w:rPr>
        <w:t xml:space="preserve"> построения программ; использовать библиотеки </w:t>
      </w:r>
      <w:r w:rsidR="003B56C4" w:rsidRPr="00861974">
        <w:rPr>
          <w:rFonts w:ascii="Times New Roman" w:hAnsi="Times New Roman"/>
        </w:rPr>
        <w:t>стандартных подпрограмм</w:t>
      </w:r>
      <w:r w:rsidRPr="00861974">
        <w:rPr>
          <w:rFonts w:ascii="Times New Roman" w:hAnsi="Times New Roman"/>
        </w:rPr>
        <w:t>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>применять алгоритмы поиска и сортировки при решении типовых задач;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выполнять объектно-ориентированный анализ задачи: выделять </w:t>
      </w:r>
      <w:r w:rsidR="003B56C4" w:rsidRPr="00861974">
        <w:rPr>
          <w:rFonts w:ascii="Times New Roman" w:hAnsi="Times New Roman"/>
        </w:rPr>
        <w:t>объекты, описывать</w:t>
      </w:r>
      <w:r w:rsidRPr="00861974">
        <w:rPr>
          <w:rFonts w:ascii="Times New Roman" w:hAnsi="Times New Roman"/>
        </w:rPr>
        <w:t xml:space="preserve"> на формальном языке их свойства и методы; реализовывать</w:t>
      </w:r>
      <w:r w:rsidR="003B56C4" w:rsidRPr="00861974">
        <w:rPr>
          <w:rFonts w:ascii="Times New Roman" w:hAnsi="Times New Roman"/>
        </w:rPr>
        <w:t xml:space="preserve"> </w:t>
      </w:r>
      <w:r w:rsidRPr="00861974">
        <w:rPr>
          <w:rFonts w:ascii="Times New Roman" w:hAnsi="Times New Roman"/>
        </w:rPr>
        <w:t>объектно-ориентированный подход для решения задач средней сложности на</w:t>
      </w:r>
      <w:r w:rsidR="003B56C4" w:rsidRPr="00861974">
        <w:rPr>
          <w:rFonts w:ascii="Times New Roman" w:hAnsi="Times New Roman"/>
        </w:rPr>
        <w:t xml:space="preserve"> </w:t>
      </w:r>
      <w:r w:rsidRPr="00861974">
        <w:rPr>
          <w:rFonts w:ascii="Times New Roman" w:hAnsi="Times New Roman"/>
        </w:rPr>
        <w:t>выбранном языке программирования;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выполнять отладку и тестирование программ в выбранной </w:t>
      </w:r>
      <w:r w:rsidR="003B56C4" w:rsidRPr="00861974">
        <w:rPr>
          <w:rFonts w:ascii="Times New Roman" w:hAnsi="Times New Roman"/>
        </w:rPr>
        <w:t>среде программирования</w:t>
      </w:r>
      <w:r w:rsidRPr="00861974">
        <w:rPr>
          <w:rFonts w:ascii="Times New Roman" w:hAnsi="Times New Roman"/>
        </w:rPr>
        <w:t xml:space="preserve">; использовать при разработке программ </w:t>
      </w:r>
      <w:r w:rsidR="003B56C4" w:rsidRPr="00861974">
        <w:rPr>
          <w:rFonts w:ascii="Times New Roman" w:hAnsi="Times New Roman"/>
        </w:rPr>
        <w:t>стандартные библиотеки</w:t>
      </w:r>
      <w:r w:rsidRPr="00861974">
        <w:rPr>
          <w:rFonts w:ascii="Times New Roman" w:hAnsi="Times New Roman"/>
        </w:rPr>
        <w:t xml:space="preserve"> языка программирования и внешние библиотеки </w:t>
      </w:r>
      <w:r w:rsidR="003B56C4" w:rsidRPr="00861974">
        <w:rPr>
          <w:rFonts w:ascii="Times New Roman" w:hAnsi="Times New Roman"/>
        </w:rPr>
        <w:t>программ; создавать</w:t>
      </w:r>
      <w:r w:rsidRPr="00861974">
        <w:rPr>
          <w:rFonts w:ascii="Times New Roman" w:hAnsi="Times New Roman"/>
        </w:rPr>
        <w:t xml:space="preserve"> многокомпонентные программные продукты в </w:t>
      </w:r>
      <w:r w:rsidR="003B56C4" w:rsidRPr="00861974">
        <w:rPr>
          <w:rFonts w:ascii="Times New Roman" w:hAnsi="Times New Roman"/>
        </w:rPr>
        <w:t>среде программирования</w:t>
      </w:r>
      <w:r w:rsidRPr="00861974">
        <w:rPr>
          <w:rFonts w:ascii="Times New Roman" w:hAnsi="Times New Roman"/>
        </w:rPr>
        <w:t>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инсталлировать и деинсталлировать программные средства, </w:t>
      </w:r>
      <w:r w:rsidR="003B56C4" w:rsidRPr="00861974">
        <w:rPr>
          <w:rFonts w:ascii="Times New Roman" w:hAnsi="Times New Roman"/>
        </w:rPr>
        <w:t>необходимые для</w:t>
      </w:r>
      <w:r w:rsidRPr="00861974">
        <w:rPr>
          <w:rFonts w:ascii="Times New Roman" w:hAnsi="Times New Roman"/>
        </w:rPr>
        <w:t xml:space="preserve"> решения учебных задач по выбранной специализации;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пользоваться навыками формализации задачи; создавать </w:t>
      </w:r>
      <w:r w:rsidR="003B56C4" w:rsidRPr="00861974">
        <w:rPr>
          <w:rFonts w:ascii="Times New Roman" w:hAnsi="Times New Roman"/>
        </w:rPr>
        <w:t>описания программ</w:t>
      </w:r>
      <w:r w:rsidRPr="00861974">
        <w:rPr>
          <w:rFonts w:ascii="Times New Roman" w:hAnsi="Times New Roman"/>
        </w:rPr>
        <w:t xml:space="preserve">, инструкции по их использованию и отчеты по </w:t>
      </w:r>
      <w:r w:rsidR="003B56C4" w:rsidRPr="00861974">
        <w:rPr>
          <w:rFonts w:ascii="Times New Roman" w:hAnsi="Times New Roman"/>
        </w:rPr>
        <w:t>выполненным проектным</w:t>
      </w:r>
      <w:r w:rsidRPr="00861974">
        <w:rPr>
          <w:rFonts w:ascii="Times New Roman" w:hAnsi="Times New Roman"/>
        </w:rPr>
        <w:t xml:space="preserve"> работам;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разрабатывать и использовать компьютерно-математические </w:t>
      </w:r>
      <w:r w:rsidR="003B56C4" w:rsidRPr="00861974">
        <w:rPr>
          <w:rFonts w:ascii="Times New Roman" w:hAnsi="Times New Roman"/>
        </w:rPr>
        <w:t>модели; анализировать</w:t>
      </w:r>
      <w:r w:rsidRPr="00861974">
        <w:rPr>
          <w:rFonts w:ascii="Times New Roman" w:hAnsi="Times New Roman"/>
        </w:rPr>
        <w:t xml:space="preserve"> соответствие модели реальному объекту или </w:t>
      </w:r>
      <w:r w:rsidR="003B56C4" w:rsidRPr="00861974">
        <w:rPr>
          <w:rFonts w:ascii="Times New Roman" w:hAnsi="Times New Roman"/>
        </w:rPr>
        <w:t>процессу; проводить</w:t>
      </w:r>
      <w:r w:rsidRPr="00861974">
        <w:rPr>
          <w:rFonts w:ascii="Times New Roman" w:hAnsi="Times New Roman"/>
        </w:rPr>
        <w:t xml:space="preserve"> эксперименты и статистическую обработку данных с </w:t>
      </w:r>
      <w:r w:rsidR="003B56C4" w:rsidRPr="00861974">
        <w:rPr>
          <w:rFonts w:ascii="Times New Roman" w:hAnsi="Times New Roman"/>
        </w:rPr>
        <w:t>помощью компьютера</w:t>
      </w:r>
      <w:r w:rsidRPr="00861974">
        <w:rPr>
          <w:rFonts w:ascii="Times New Roman" w:hAnsi="Times New Roman"/>
        </w:rPr>
        <w:t xml:space="preserve">; интерпретировать результаты, получаемые в ходе </w:t>
      </w:r>
      <w:r w:rsidR="003B56C4" w:rsidRPr="00861974">
        <w:rPr>
          <w:rFonts w:ascii="Times New Roman" w:hAnsi="Times New Roman"/>
        </w:rPr>
        <w:t>моделирования реальных</w:t>
      </w:r>
      <w:r w:rsidRPr="00861974">
        <w:rPr>
          <w:rFonts w:ascii="Times New Roman" w:hAnsi="Times New Roman"/>
        </w:rPr>
        <w:t xml:space="preserve"> процессов; оценивать числовые параметры моделируемых объектов </w:t>
      </w:r>
      <w:r w:rsidR="003B56C4" w:rsidRPr="00861974">
        <w:rPr>
          <w:rFonts w:ascii="Times New Roman" w:hAnsi="Times New Roman"/>
        </w:rPr>
        <w:t>и процессов</w:t>
      </w:r>
      <w:r w:rsidRPr="00861974">
        <w:rPr>
          <w:rFonts w:ascii="Times New Roman" w:hAnsi="Times New Roman"/>
        </w:rPr>
        <w:t>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понимать основные принципы устройства и </w:t>
      </w:r>
      <w:r w:rsidR="003B56C4" w:rsidRPr="00861974">
        <w:rPr>
          <w:rFonts w:ascii="Times New Roman" w:hAnsi="Times New Roman"/>
        </w:rPr>
        <w:t>функционирования современных</w:t>
      </w:r>
      <w:r w:rsidRPr="00861974">
        <w:rPr>
          <w:rFonts w:ascii="Times New Roman" w:hAnsi="Times New Roman"/>
        </w:rPr>
        <w:t xml:space="preserve"> стационарных и мобильных компьютеров; </w:t>
      </w:r>
      <w:r w:rsidR="003B56C4" w:rsidRPr="00861974">
        <w:rPr>
          <w:rFonts w:ascii="Times New Roman" w:hAnsi="Times New Roman"/>
        </w:rPr>
        <w:t>выбирать конфигурацию</w:t>
      </w:r>
      <w:r w:rsidRPr="00861974">
        <w:rPr>
          <w:rFonts w:ascii="Times New Roman" w:hAnsi="Times New Roman"/>
        </w:rPr>
        <w:t xml:space="preserve"> компьютера в соответствии с решаемыми задачами;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понимать назначение, а также основные принципы устройства и </w:t>
      </w:r>
      <w:r w:rsidR="003B56C4" w:rsidRPr="00861974">
        <w:rPr>
          <w:rFonts w:ascii="Times New Roman" w:hAnsi="Times New Roman"/>
        </w:rPr>
        <w:t>работы современных</w:t>
      </w:r>
      <w:r w:rsidRPr="00861974">
        <w:rPr>
          <w:rFonts w:ascii="Times New Roman" w:hAnsi="Times New Roman"/>
        </w:rPr>
        <w:t xml:space="preserve"> операционных систем; знать виды и назначение </w:t>
      </w:r>
      <w:r w:rsidR="003B56C4" w:rsidRPr="00861974">
        <w:rPr>
          <w:rFonts w:ascii="Times New Roman" w:hAnsi="Times New Roman"/>
        </w:rPr>
        <w:t>системного программного</w:t>
      </w:r>
      <w:r w:rsidRPr="00861974">
        <w:rPr>
          <w:rFonts w:ascii="Times New Roman" w:hAnsi="Times New Roman"/>
        </w:rPr>
        <w:t xml:space="preserve"> обеспечения;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>владеть принципами организации иерархических файловых систем и</w:t>
      </w:r>
      <w:r w:rsidR="003B56C4" w:rsidRPr="00861974">
        <w:rPr>
          <w:rFonts w:ascii="Times New Roman" w:hAnsi="Times New Roman"/>
        </w:rPr>
        <w:t xml:space="preserve"> </w:t>
      </w:r>
      <w:r w:rsidRPr="00861974">
        <w:rPr>
          <w:rFonts w:ascii="Times New Roman" w:hAnsi="Times New Roman"/>
        </w:rPr>
        <w:t>именования файлов; использовать шаблоны для описания группы файлов;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использовать на практике общие правила проведения </w:t>
      </w:r>
      <w:r w:rsidR="003B56C4" w:rsidRPr="00861974">
        <w:rPr>
          <w:rFonts w:ascii="Times New Roman" w:hAnsi="Times New Roman"/>
        </w:rPr>
        <w:t>исследовательского проекта</w:t>
      </w:r>
      <w:r w:rsidRPr="00861974">
        <w:rPr>
          <w:rFonts w:ascii="Times New Roman" w:hAnsi="Times New Roman"/>
        </w:rPr>
        <w:t xml:space="preserve"> (постановка задачи, выбор методов исследования, </w:t>
      </w:r>
      <w:r w:rsidR="003B56C4" w:rsidRPr="00861974">
        <w:rPr>
          <w:rFonts w:ascii="Times New Roman" w:hAnsi="Times New Roman"/>
        </w:rPr>
        <w:t>подготовка исходных</w:t>
      </w:r>
      <w:r w:rsidRPr="00861974">
        <w:rPr>
          <w:rFonts w:ascii="Times New Roman" w:hAnsi="Times New Roman"/>
        </w:rPr>
        <w:t xml:space="preserve"> данных, проведение исследования, формулировка </w:t>
      </w:r>
      <w:r w:rsidR="003B56C4" w:rsidRPr="00861974">
        <w:rPr>
          <w:rFonts w:ascii="Times New Roman" w:hAnsi="Times New Roman"/>
        </w:rPr>
        <w:t>выводов, подготовка</w:t>
      </w:r>
      <w:r w:rsidRPr="00861974">
        <w:rPr>
          <w:rFonts w:ascii="Times New Roman" w:hAnsi="Times New Roman"/>
        </w:rPr>
        <w:t xml:space="preserve"> отчета); планировать и выполнять небольшие </w:t>
      </w:r>
      <w:r w:rsidR="003B56C4" w:rsidRPr="00861974">
        <w:rPr>
          <w:rFonts w:ascii="Times New Roman" w:hAnsi="Times New Roman"/>
        </w:rPr>
        <w:t>исследовательские проекты</w:t>
      </w:r>
      <w:r w:rsidRPr="00861974">
        <w:rPr>
          <w:rFonts w:ascii="Times New Roman" w:hAnsi="Times New Roman"/>
        </w:rPr>
        <w:t>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lastRenderedPageBreak/>
        <w:t xml:space="preserve">использовать динамические (электронные) таблицы, в том </w:t>
      </w:r>
      <w:r w:rsidR="003B56C4" w:rsidRPr="00861974">
        <w:rPr>
          <w:rFonts w:ascii="Times New Roman" w:hAnsi="Times New Roman"/>
        </w:rPr>
        <w:t>числе формулы</w:t>
      </w:r>
      <w:r w:rsidRPr="00861974">
        <w:rPr>
          <w:rFonts w:ascii="Times New Roman" w:hAnsi="Times New Roman"/>
        </w:rPr>
        <w:t xml:space="preserve"> с использованием абсолютной, относительной и </w:t>
      </w:r>
      <w:r w:rsidR="003B56C4" w:rsidRPr="00861974">
        <w:rPr>
          <w:rFonts w:ascii="Times New Roman" w:hAnsi="Times New Roman"/>
        </w:rPr>
        <w:t>смешанной адресации</w:t>
      </w:r>
      <w:r w:rsidRPr="00861974">
        <w:rPr>
          <w:rFonts w:ascii="Times New Roman" w:hAnsi="Times New Roman"/>
        </w:rPr>
        <w:t xml:space="preserve">, выделение диапазона таблицы и упорядочивание (сортировку) </w:t>
      </w:r>
      <w:r w:rsidR="003B56C4" w:rsidRPr="00861974">
        <w:rPr>
          <w:rFonts w:ascii="Times New Roman" w:hAnsi="Times New Roman"/>
        </w:rPr>
        <w:t>его элементов</w:t>
      </w:r>
      <w:r w:rsidRPr="00861974">
        <w:rPr>
          <w:rFonts w:ascii="Times New Roman" w:hAnsi="Times New Roman"/>
        </w:rPr>
        <w:t>; построение графиков и диаграмм;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владеть основными сведениями о табличных (реляционных) </w:t>
      </w:r>
      <w:r w:rsidR="003B56C4" w:rsidRPr="00861974">
        <w:rPr>
          <w:rFonts w:ascii="Times New Roman" w:hAnsi="Times New Roman"/>
        </w:rPr>
        <w:t>базах данных</w:t>
      </w:r>
      <w:r w:rsidRPr="00861974">
        <w:rPr>
          <w:rFonts w:ascii="Times New Roman" w:hAnsi="Times New Roman"/>
        </w:rPr>
        <w:t xml:space="preserve">, их структуре, средствах создания и работы, в том числе </w:t>
      </w:r>
      <w:r w:rsidR="003B56C4" w:rsidRPr="00861974">
        <w:rPr>
          <w:rFonts w:ascii="Times New Roman" w:hAnsi="Times New Roman"/>
        </w:rPr>
        <w:t>выполнять отбор</w:t>
      </w:r>
      <w:r w:rsidRPr="00861974">
        <w:rPr>
          <w:rFonts w:ascii="Times New Roman" w:hAnsi="Times New Roman"/>
        </w:rPr>
        <w:t xml:space="preserve"> строк таблицы, удовлетворяющих определенному условию; </w:t>
      </w:r>
      <w:r w:rsidR="003B56C4" w:rsidRPr="00861974">
        <w:rPr>
          <w:rFonts w:ascii="Times New Roman" w:hAnsi="Times New Roman"/>
        </w:rPr>
        <w:t>описывать базы</w:t>
      </w:r>
      <w:r w:rsidRPr="00861974">
        <w:rPr>
          <w:rFonts w:ascii="Times New Roman" w:hAnsi="Times New Roman"/>
        </w:rPr>
        <w:t xml:space="preserve"> данных и средства доступа к ним; наполнять разработанную базу данных;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использовать компьютерные сети для обмена данными при </w:t>
      </w:r>
      <w:r w:rsidR="003B56C4" w:rsidRPr="00861974">
        <w:rPr>
          <w:rFonts w:ascii="Times New Roman" w:hAnsi="Times New Roman"/>
        </w:rPr>
        <w:t>решении прикладных</w:t>
      </w:r>
      <w:r w:rsidRPr="00861974">
        <w:rPr>
          <w:rFonts w:ascii="Times New Roman" w:hAnsi="Times New Roman"/>
        </w:rPr>
        <w:t xml:space="preserve"> задач;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>организовывать на базовом уровне сетевое взаимодействие (</w:t>
      </w:r>
      <w:r w:rsidR="003B56C4" w:rsidRPr="00861974">
        <w:rPr>
          <w:rFonts w:ascii="Times New Roman" w:hAnsi="Times New Roman"/>
        </w:rPr>
        <w:t>настраивать работу</w:t>
      </w:r>
      <w:r w:rsidRPr="00861974">
        <w:rPr>
          <w:rFonts w:ascii="Times New Roman" w:hAnsi="Times New Roman"/>
        </w:rPr>
        <w:t xml:space="preserve"> протоколов сети TCP/IP и определять маску сети);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>понимать структуру доменных имен; принципы IP-адресации узлов сети;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представлять общие принципы разработки и </w:t>
      </w:r>
      <w:r w:rsidR="003B56C4" w:rsidRPr="00861974">
        <w:rPr>
          <w:rFonts w:ascii="Times New Roman" w:hAnsi="Times New Roman"/>
        </w:rPr>
        <w:t>функционирования интернет</w:t>
      </w:r>
      <w:r w:rsidRPr="00861974">
        <w:rPr>
          <w:rFonts w:ascii="Times New Roman" w:hAnsi="Times New Roman"/>
        </w:rPr>
        <w:t>-приложений (сайты, блоги и др.);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применять на практике принципы обеспечения </w:t>
      </w:r>
      <w:r w:rsidR="003B56C4" w:rsidRPr="00861974">
        <w:rPr>
          <w:rFonts w:ascii="Times New Roman" w:hAnsi="Times New Roman"/>
        </w:rPr>
        <w:t>информационной безопасности</w:t>
      </w:r>
      <w:r w:rsidRPr="00861974">
        <w:rPr>
          <w:rFonts w:ascii="Times New Roman" w:hAnsi="Times New Roman"/>
        </w:rPr>
        <w:t xml:space="preserve">, способы и средства обеспечения надежного </w:t>
      </w:r>
      <w:r w:rsidR="003B56C4" w:rsidRPr="00861974">
        <w:rPr>
          <w:rFonts w:ascii="Times New Roman" w:hAnsi="Times New Roman"/>
        </w:rPr>
        <w:t>функционирования средств</w:t>
      </w:r>
      <w:r w:rsidRPr="00861974">
        <w:rPr>
          <w:rFonts w:ascii="Times New Roman" w:hAnsi="Times New Roman"/>
        </w:rPr>
        <w:t xml:space="preserve"> ИКТ; соблюдать при работе в сети нормы информационной этики и</w:t>
      </w:r>
      <w:r w:rsidR="003B56C4" w:rsidRPr="00861974">
        <w:rPr>
          <w:rFonts w:ascii="Times New Roman" w:hAnsi="Times New Roman"/>
        </w:rPr>
        <w:t xml:space="preserve"> </w:t>
      </w:r>
      <w:r w:rsidRPr="00861974">
        <w:rPr>
          <w:rFonts w:ascii="Times New Roman" w:hAnsi="Times New Roman"/>
        </w:rPr>
        <w:t>права (в том числе авторские права);</w:t>
      </w:r>
    </w:p>
    <w:p w:rsidR="003B56C4" w:rsidRPr="00861974" w:rsidRDefault="007973E0" w:rsidP="00861974">
      <w:pPr>
        <w:pStyle w:val="a3"/>
        <w:numPr>
          <w:ilvl w:val="0"/>
          <w:numId w:val="3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</w:rPr>
        <w:t xml:space="preserve">проектировать собственное автоматизированное место; </w:t>
      </w:r>
      <w:r w:rsidR="003B56C4" w:rsidRPr="00861974">
        <w:rPr>
          <w:rFonts w:ascii="Times New Roman" w:hAnsi="Times New Roman"/>
        </w:rPr>
        <w:t>следовать основам</w:t>
      </w:r>
      <w:r w:rsidRPr="00861974">
        <w:rPr>
          <w:rFonts w:ascii="Times New Roman" w:hAnsi="Times New Roman"/>
        </w:rPr>
        <w:t xml:space="preserve"> безопасной и экономичной работы с компьютерами и </w:t>
      </w:r>
      <w:r w:rsidR="003B56C4" w:rsidRPr="00861974">
        <w:rPr>
          <w:rFonts w:ascii="Times New Roman" w:hAnsi="Times New Roman"/>
        </w:rPr>
        <w:t>мобильными устройствами</w:t>
      </w:r>
      <w:r w:rsidRPr="00861974">
        <w:rPr>
          <w:rFonts w:ascii="Times New Roman" w:hAnsi="Times New Roman"/>
        </w:rPr>
        <w:t xml:space="preserve">; соблюдать санитарно-гигиенические требования при работе </w:t>
      </w:r>
      <w:r w:rsidR="003B56C4" w:rsidRPr="00861974">
        <w:rPr>
          <w:rFonts w:ascii="Times New Roman" w:hAnsi="Times New Roman"/>
        </w:rPr>
        <w:t>за персональным</w:t>
      </w:r>
      <w:r w:rsidRPr="00861974">
        <w:rPr>
          <w:rFonts w:ascii="Times New Roman" w:hAnsi="Times New Roman"/>
        </w:rPr>
        <w:t xml:space="preserve"> компьютером в соответствии с нормами действующих СанПиН.</w:t>
      </w:r>
    </w:p>
    <w:p w:rsidR="003B56C4" w:rsidRPr="00861974" w:rsidRDefault="007973E0" w:rsidP="00861974">
      <w:pPr>
        <w:spacing w:before="240" w:after="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61974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3B56C4" w:rsidRPr="00861974" w:rsidRDefault="007973E0" w:rsidP="00861974">
      <w:pPr>
        <w:pStyle w:val="a3"/>
        <w:numPr>
          <w:ilvl w:val="0"/>
          <w:numId w:val="31"/>
        </w:numPr>
        <w:spacing w:line="276" w:lineRule="auto"/>
        <w:ind w:left="0" w:firstLine="284"/>
        <w:jc w:val="both"/>
        <w:rPr>
          <w:rFonts w:ascii="Times New Roman" w:hAnsi="Times New Roman"/>
          <w:iCs/>
        </w:rPr>
      </w:pPr>
      <w:r w:rsidRPr="00861974">
        <w:rPr>
          <w:rFonts w:ascii="Times New Roman" w:hAnsi="Times New Roman"/>
          <w:iCs/>
        </w:rPr>
        <w:t xml:space="preserve">применять коды, исправляющие ошибки, возникшие при </w:t>
      </w:r>
      <w:r w:rsidR="003B56C4" w:rsidRPr="00861974">
        <w:rPr>
          <w:rFonts w:ascii="Times New Roman" w:hAnsi="Times New Roman"/>
          <w:iCs/>
        </w:rPr>
        <w:t>передаче информации</w:t>
      </w:r>
      <w:r w:rsidRPr="00861974">
        <w:rPr>
          <w:rFonts w:ascii="Times New Roman" w:hAnsi="Times New Roman"/>
          <w:iCs/>
        </w:rPr>
        <w:t>; определять пропускную способность и помехозащищенность</w:t>
      </w:r>
      <w:r w:rsidR="003B56C4" w:rsidRPr="00861974">
        <w:rPr>
          <w:rFonts w:ascii="Times New Roman" w:hAnsi="Times New Roman"/>
          <w:iCs/>
        </w:rPr>
        <w:t xml:space="preserve"> </w:t>
      </w:r>
      <w:r w:rsidRPr="00861974">
        <w:rPr>
          <w:rFonts w:ascii="Times New Roman" w:hAnsi="Times New Roman"/>
          <w:iCs/>
        </w:rPr>
        <w:t xml:space="preserve">канала связи, искажение информации при передаче по каналам связи, а </w:t>
      </w:r>
      <w:r w:rsidR="003B56C4" w:rsidRPr="00861974">
        <w:rPr>
          <w:rFonts w:ascii="Times New Roman" w:hAnsi="Times New Roman"/>
          <w:iCs/>
        </w:rPr>
        <w:t>также использовать</w:t>
      </w:r>
      <w:r w:rsidRPr="00861974">
        <w:rPr>
          <w:rFonts w:ascii="Times New Roman" w:hAnsi="Times New Roman"/>
          <w:iCs/>
        </w:rPr>
        <w:t xml:space="preserve"> алгоритмы сжатия данных (алгоритм LZW и др.);</w:t>
      </w:r>
    </w:p>
    <w:p w:rsidR="003B56C4" w:rsidRPr="00861974" w:rsidRDefault="007973E0" w:rsidP="00861974">
      <w:pPr>
        <w:pStyle w:val="a3"/>
        <w:numPr>
          <w:ilvl w:val="0"/>
          <w:numId w:val="31"/>
        </w:numPr>
        <w:spacing w:line="276" w:lineRule="auto"/>
        <w:ind w:left="0" w:firstLine="284"/>
        <w:jc w:val="both"/>
        <w:rPr>
          <w:rFonts w:ascii="Times New Roman" w:hAnsi="Times New Roman"/>
          <w:iCs/>
        </w:rPr>
      </w:pPr>
      <w:r w:rsidRPr="00861974">
        <w:rPr>
          <w:rFonts w:ascii="Times New Roman" w:hAnsi="Times New Roman"/>
          <w:iCs/>
        </w:rPr>
        <w:t xml:space="preserve">использовать графы, деревья, списки при описании объектов и </w:t>
      </w:r>
      <w:r w:rsidR="003B56C4" w:rsidRPr="00861974">
        <w:rPr>
          <w:rFonts w:ascii="Times New Roman" w:hAnsi="Times New Roman"/>
          <w:iCs/>
        </w:rPr>
        <w:t>процессов окружающего</w:t>
      </w:r>
      <w:r w:rsidRPr="00861974">
        <w:rPr>
          <w:rFonts w:ascii="Times New Roman" w:hAnsi="Times New Roman"/>
          <w:iCs/>
        </w:rPr>
        <w:t xml:space="preserve"> мира; использовать префиксные деревья и другие виды деревьев</w:t>
      </w:r>
      <w:r w:rsidR="003B56C4" w:rsidRPr="00861974">
        <w:rPr>
          <w:rFonts w:ascii="Times New Roman" w:hAnsi="Times New Roman"/>
          <w:iCs/>
        </w:rPr>
        <w:t xml:space="preserve"> </w:t>
      </w:r>
      <w:r w:rsidRPr="00861974">
        <w:rPr>
          <w:rFonts w:ascii="Times New Roman" w:hAnsi="Times New Roman"/>
          <w:iCs/>
        </w:rPr>
        <w:t>при решении алгоритмических задач, в том числе при анализе кодов;</w:t>
      </w:r>
    </w:p>
    <w:p w:rsidR="003B56C4" w:rsidRPr="00861974" w:rsidRDefault="007973E0" w:rsidP="00861974">
      <w:pPr>
        <w:pStyle w:val="a3"/>
        <w:numPr>
          <w:ilvl w:val="0"/>
          <w:numId w:val="31"/>
        </w:numPr>
        <w:spacing w:line="276" w:lineRule="auto"/>
        <w:ind w:left="0" w:firstLine="284"/>
        <w:jc w:val="both"/>
        <w:rPr>
          <w:rFonts w:ascii="Times New Roman" w:hAnsi="Times New Roman"/>
          <w:iCs/>
        </w:rPr>
      </w:pPr>
      <w:r w:rsidRPr="00861974">
        <w:rPr>
          <w:rFonts w:ascii="Times New Roman" w:hAnsi="Times New Roman"/>
          <w:iCs/>
        </w:rPr>
        <w:t>использовать знания о методе «разделяй и властвуй»;</w:t>
      </w:r>
    </w:p>
    <w:p w:rsidR="003B56C4" w:rsidRPr="00861974" w:rsidRDefault="007973E0" w:rsidP="00861974">
      <w:pPr>
        <w:pStyle w:val="a3"/>
        <w:numPr>
          <w:ilvl w:val="0"/>
          <w:numId w:val="31"/>
        </w:numPr>
        <w:spacing w:line="276" w:lineRule="auto"/>
        <w:ind w:left="0" w:firstLine="284"/>
        <w:jc w:val="both"/>
        <w:rPr>
          <w:rFonts w:ascii="Times New Roman" w:hAnsi="Times New Roman"/>
          <w:iCs/>
        </w:rPr>
      </w:pPr>
      <w:r w:rsidRPr="00861974">
        <w:rPr>
          <w:rFonts w:ascii="Times New Roman" w:hAnsi="Times New Roman"/>
          <w:iCs/>
        </w:rPr>
        <w:t>приводить примеры различных алгоритмов решения одной задачи,</w:t>
      </w:r>
      <w:r w:rsidR="003B56C4" w:rsidRPr="00861974">
        <w:rPr>
          <w:rFonts w:ascii="Times New Roman" w:hAnsi="Times New Roman"/>
          <w:iCs/>
        </w:rPr>
        <w:t xml:space="preserve"> </w:t>
      </w:r>
      <w:r w:rsidRPr="00861974">
        <w:rPr>
          <w:rFonts w:ascii="Times New Roman" w:hAnsi="Times New Roman"/>
          <w:iCs/>
        </w:rPr>
        <w:t xml:space="preserve">которые имеют различную сложность; использовать понятие </w:t>
      </w:r>
      <w:r w:rsidR="003B56C4" w:rsidRPr="00861974">
        <w:rPr>
          <w:rFonts w:ascii="Times New Roman" w:hAnsi="Times New Roman"/>
          <w:iCs/>
        </w:rPr>
        <w:t>переборного алгоритма</w:t>
      </w:r>
      <w:r w:rsidRPr="00861974">
        <w:rPr>
          <w:rFonts w:ascii="Times New Roman" w:hAnsi="Times New Roman"/>
          <w:iCs/>
        </w:rPr>
        <w:t>;</w:t>
      </w:r>
    </w:p>
    <w:p w:rsidR="003B56C4" w:rsidRPr="00861974" w:rsidRDefault="007973E0" w:rsidP="00861974">
      <w:pPr>
        <w:pStyle w:val="a3"/>
        <w:numPr>
          <w:ilvl w:val="0"/>
          <w:numId w:val="31"/>
        </w:numPr>
        <w:spacing w:line="276" w:lineRule="auto"/>
        <w:ind w:left="0" w:firstLine="284"/>
        <w:jc w:val="both"/>
        <w:rPr>
          <w:rFonts w:ascii="Times New Roman" w:hAnsi="Times New Roman"/>
          <w:iCs/>
        </w:rPr>
      </w:pPr>
      <w:r w:rsidRPr="00861974">
        <w:rPr>
          <w:rFonts w:ascii="Times New Roman" w:hAnsi="Times New Roman"/>
          <w:iCs/>
        </w:rPr>
        <w:t xml:space="preserve">использовать понятие универсального алгоритма и приводить </w:t>
      </w:r>
      <w:r w:rsidR="003B56C4" w:rsidRPr="00861974">
        <w:rPr>
          <w:rFonts w:ascii="Times New Roman" w:hAnsi="Times New Roman"/>
          <w:iCs/>
        </w:rPr>
        <w:t>примеры алгоритмически</w:t>
      </w:r>
      <w:r w:rsidRPr="00861974">
        <w:rPr>
          <w:rFonts w:ascii="Times New Roman" w:hAnsi="Times New Roman"/>
          <w:iCs/>
        </w:rPr>
        <w:t xml:space="preserve"> неразрешимых проблем;</w:t>
      </w:r>
    </w:p>
    <w:p w:rsidR="003B56C4" w:rsidRPr="00861974" w:rsidRDefault="007973E0" w:rsidP="00861974">
      <w:pPr>
        <w:pStyle w:val="a3"/>
        <w:numPr>
          <w:ilvl w:val="0"/>
          <w:numId w:val="31"/>
        </w:numPr>
        <w:spacing w:line="276" w:lineRule="auto"/>
        <w:ind w:left="0" w:firstLine="284"/>
        <w:jc w:val="both"/>
        <w:rPr>
          <w:rFonts w:ascii="Times New Roman" w:hAnsi="Times New Roman"/>
          <w:iCs/>
        </w:rPr>
      </w:pPr>
      <w:r w:rsidRPr="00861974">
        <w:rPr>
          <w:rFonts w:ascii="Times New Roman" w:hAnsi="Times New Roman"/>
          <w:iCs/>
        </w:rPr>
        <w:t xml:space="preserve">использовать второй язык программирования; </w:t>
      </w:r>
      <w:r w:rsidR="003B56C4" w:rsidRPr="00861974">
        <w:rPr>
          <w:rFonts w:ascii="Times New Roman" w:hAnsi="Times New Roman"/>
          <w:iCs/>
        </w:rPr>
        <w:t>сравнивать преимущества</w:t>
      </w:r>
      <w:r w:rsidRPr="00861974">
        <w:rPr>
          <w:rFonts w:ascii="Times New Roman" w:hAnsi="Times New Roman"/>
          <w:iCs/>
        </w:rPr>
        <w:t xml:space="preserve"> и недостатки двух языков программирования;</w:t>
      </w:r>
    </w:p>
    <w:p w:rsidR="003B56C4" w:rsidRPr="00861974" w:rsidRDefault="007973E0" w:rsidP="00861974">
      <w:pPr>
        <w:pStyle w:val="a3"/>
        <w:numPr>
          <w:ilvl w:val="0"/>
          <w:numId w:val="31"/>
        </w:numPr>
        <w:spacing w:line="276" w:lineRule="auto"/>
        <w:ind w:left="0" w:firstLine="284"/>
        <w:jc w:val="both"/>
        <w:rPr>
          <w:rFonts w:ascii="Times New Roman" w:hAnsi="Times New Roman"/>
          <w:iCs/>
        </w:rPr>
      </w:pPr>
      <w:r w:rsidRPr="00861974">
        <w:rPr>
          <w:rFonts w:ascii="Times New Roman" w:hAnsi="Times New Roman"/>
          <w:iCs/>
        </w:rPr>
        <w:t xml:space="preserve">создавать программы для учебных или проектных задач </w:t>
      </w:r>
      <w:r w:rsidR="003B56C4" w:rsidRPr="00861974">
        <w:rPr>
          <w:rFonts w:ascii="Times New Roman" w:hAnsi="Times New Roman"/>
          <w:iCs/>
        </w:rPr>
        <w:t>средней сложности</w:t>
      </w:r>
      <w:r w:rsidRPr="00861974">
        <w:rPr>
          <w:rFonts w:ascii="Times New Roman" w:hAnsi="Times New Roman"/>
          <w:iCs/>
        </w:rPr>
        <w:t>;</w:t>
      </w:r>
    </w:p>
    <w:p w:rsidR="003B56C4" w:rsidRPr="00861974" w:rsidRDefault="007973E0" w:rsidP="00861974">
      <w:pPr>
        <w:pStyle w:val="a3"/>
        <w:numPr>
          <w:ilvl w:val="0"/>
          <w:numId w:val="31"/>
        </w:numPr>
        <w:spacing w:line="276" w:lineRule="auto"/>
        <w:ind w:left="0" w:firstLine="284"/>
        <w:jc w:val="both"/>
        <w:rPr>
          <w:rFonts w:ascii="Times New Roman" w:hAnsi="Times New Roman"/>
          <w:iCs/>
        </w:rPr>
      </w:pPr>
      <w:r w:rsidRPr="00861974">
        <w:rPr>
          <w:rFonts w:ascii="Times New Roman" w:hAnsi="Times New Roman"/>
          <w:iCs/>
        </w:rPr>
        <w:t>использовать информационно-коммуникационные технологии при</w:t>
      </w:r>
      <w:r w:rsidR="003B56C4" w:rsidRPr="00861974">
        <w:rPr>
          <w:rFonts w:ascii="Times New Roman" w:hAnsi="Times New Roman"/>
          <w:iCs/>
        </w:rPr>
        <w:t xml:space="preserve"> </w:t>
      </w:r>
      <w:r w:rsidRPr="00861974">
        <w:rPr>
          <w:rFonts w:ascii="Times New Roman" w:hAnsi="Times New Roman"/>
          <w:iCs/>
        </w:rPr>
        <w:t xml:space="preserve">моделировании и анализе процессов и явлений в соответствии с </w:t>
      </w:r>
      <w:r w:rsidR="003B56C4" w:rsidRPr="00861974">
        <w:rPr>
          <w:rFonts w:ascii="Times New Roman" w:hAnsi="Times New Roman"/>
          <w:iCs/>
        </w:rPr>
        <w:t>выбранным профилем</w:t>
      </w:r>
      <w:r w:rsidRPr="00861974">
        <w:rPr>
          <w:rFonts w:ascii="Times New Roman" w:hAnsi="Times New Roman"/>
          <w:iCs/>
        </w:rPr>
        <w:t>;</w:t>
      </w:r>
    </w:p>
    <w:p w:rsidR="004D1981" w:rsidRPr="00861974" w:rsidRDefault="007973E0" w:rsidP="00861974">
      <w:pPr>
        <w:pStyle w:val="a3"/>
        <w:numPr>
          <w:ilvl w:val="0"/>
          <w:numId w:val="31"/>
        </w:numPr>
        <w:spacing w:line="276" w:lineRule="auto"/>
        <w:ind w:left="0" w:firstLine="284"/>
        <w:jc w:val="both"/>
        <w:rPr>
          <w:rFonts w:ascii="Times New Roman" w:hAnsi="Times New Roman"/>
          <w:iCs/>
        </w:rPr>
      </w:pPr>
      <w:r w:rsidRPr="00861974">
        <w:rPr>
          <w:rFonts w:ascii="Times New Roman" w:hAnsi="Times New Roman"/>
          <w:iCs/>
        </w:rPr>
        <w:t xml:space="preserve">осознанно подходить к выбору ИКТ-средств и программного </w:t>
      </w:r>
      <w:r w:rsidR="004D1981" w:rsidRPr="00861974">
        <w:rPr>
          <w:rFonts w:ascii="Times New Roman" w:hAnsi="Times New Roman"/>
          <w:iCs/>
        </w:rPr>
        <w:t>обеспечения для</w:t>
      </w:r>
      <w:r w:rsidRPr="00861974">
        <w:rPr>
          <w:rFonts w:ascii="Times New Roman" w:hAnsi="Times New Roman"/>
          <w:iCs/>
        </w:rPr>
        <w:t xml:space="preserve"> решения задач, возникающих в ходе учебы и вне ее, для своих учебных и</w:t>
      </w:r>
      <w:r w:rsidR="004D1981" w:rsidRPr="00861974">
        <w:rPr>
          <w:rFonts w:ascii="Times New Roman" w:hAnsi="Times New Roman"/>
          <w:iCs/>
        </w:rPr>
        <w:t xml:space="preserve"> </w:t>
      </w:r>
      <w:r w:rsidRPr="00861974">
        <w:rPr>
          <w:rFonts w:ascii="Times New Roman" w:hAnsi="Times New Roman"/>
          <w:iCs/>
        </w:rPr>
        <w:t>иных целей;</w:t>
      </w:r>
    </w:p>
    <w:p w:rsidR="004D1981" w:rsidRPr="00861974" w:rsidRDefault="007973E0" w:rsidP="00861974">
      <w:pPr>
        <w:pStyle w:val="a3"/>
        <w:numPr>
          <w:ilvl w:val="0"/>
          <w:numId w:val="31"/>
        </w:numPr>
        <w:spacing w:line="276" w:lineRule="auto"/>
        <w:ind w:left="0" w:firstLine="284"/>
        <w:jc w:val="both"/>
        <w:rPr>
          <w:rFonts w:ascii="Times New Roman" w:hAnsi="Times New Roman"/>
          <w:iCs/>
        </w:rPr>
      </w:pPr>
      <w:r w:rsidRPr="00861974">
        <w:rPr>
          <w:rFonts w:ascii="Times New Roman" w:hAnsi="Times New Roman"/>
          <w:iCs/>
        </w:rPr>
        <w:t>проводить (в несложных случаях) ве</w:t>
      </w:r>
      <w:r w:rsidR="004D1981" w:rsidRPr="00861974">
        <w:rPr>
          <w:rFonts w:ascii="Times New Roman" w:hAnsi="Times New Roman"/>
          <w:iCs/>
        </w:rPr>
        <w:t xml:space="preserve">рификацию (проверку надежности </w:t>
      </w:r>
      <w:r w:rsidRPr="00861974">
        <w:rPr>
          <w:rFonts w:ascii="Times New Roman" w:hAnsi="Times New Roman"/>
          <w:iCs/>
        </w:rPr>
        <w:t xml:space="preserve">согласованности) исходных данных и </w:t>
      </w:r>
      <w:proofErr w:type="spellStart"/>
      <w:r w:rsidRPr="00861974">
        <w:rPr>
          <w:rFonts w:ascii="Times New Roman" w:hAnsi="Times New Roman"/>
          <w:iCs/>
        </w:rPr>
        <w:t>ва</w:t>
      </w:r>
      <w:r w:rsidR="004D1981" w:rsidRPr="00861974">
        <w:rPr>
          <w:rFonts w:ascii="Times New Roman" w:hAnsi="Times New Roman"/>
          <w:iCs/>
        </w:rPr>
        <w:t>лидацию</w:t>
      </w:r>
      <w:proofErr w:type="spellEnd"/>
      <w:r w:rsidR="004D1981" w:rsidRPr="00861974">
        <w:rPr>
          <w:rFonts w:ascii="Times New Roman" w:hAnsi="Times New Roman"/>
          <w:iCs/>
        </w:rPr>
        <w:t xml:space="preserve"> (проверку достоверности результатов</w:t>
      </w:r>
      <w:r w:rsidRPr="00861974">
        <w:rPr>
          <w:rFonts w:ascii="Times New Roman" w:hAnsi="Times New Roman"/>
          <w:iCs/>
        </w:rPr>
        <w:t xml:space="preserve"> натурных и компьютерных экспериментов;</w:t>
      </w:r>
    </w:p>
    <w:p w:rsidR="004D1981" w:rsidRPr="00861974" w:rsidRDefault="007973E0" w:rsidP="00861974">
      <w:pPr>
        <w:pStyle w:val="a3"/>
        <w:numPr>
          <w:ilvl w:val="0"/>
          <w:numId w:val="31"/>
        </w:numPr>
        <w:spacing w:line="276" w:lineRule="auto"/>
        <w:ind w:left="0" w:firstLine="284"/>
        <w:jc w:val="both"/>
        <w:rPr>
          <w:rFonts w:ascii="Times New Roman" w:hAnsi="Times New Roman"/>
          <w:iCs/>
        </w:rPr>
      </w:pPr>
      <w:r w:rsidRPr="00861974">
        <w:rPr>
          <w:rFonts w:ascii="Times New Roman" w:hAnsi="Times New Roman"/>
          <w:iCs/>
        </w:rPr>
        <w:t xml:space="preserve">использовать пакеты программ и сервисы обработки и </w:t>
      </w:r>
      <w:r w:rsidR="004D1981" w:rsidRPr="00861974">
        <w:rPr>
          <w:rFonts w:ascii="Times New Roman" w:hAnsi="Times New Roman"/>
          <w:iCs/>
        </w:rPr>
        <w:t>представления данных</w:t>
      </w:r>
      <w:r w:rsidRPr="00861974">
        <w:rPr>
          <w:rFonts w:ascii="Times New Roman" w:hAnsi="Times New Roman"/>
          <w:iCs/>
        </w:rPr>
        <w:t>, в том числе – статистической обработки;</w:t>
      </w:r>
    </w:p>
    <w:p w:rsidR="004D1981" w:rsidRPr="00861974" w:rsidRDefault="007973E0" w:rsidP="00861974">
      <w:pPr>
        <w:pStyle w:val="a3"/>
        <w:numPr>
          <w:ilvl w:val="0"/>
          <w:numId w:val="31"/>
        </w:numPr>
        <w:spacing w:line="276" w:lineRule="auto"/>
        <w:ind w:left="0" w:firstLine="284"/>
        <w:jc w:val="both"/>
        <w:rPr>
          <w:rFonts w:ascii="Times New Roman" w:hAnsi="Times New Roman"/>
          <w:iCs/>
        </w:rPr>
      </w:pPr>
      <w:r w:rsidRPr="00861974">
        <w:rPr>
          <w:rFonts w:ascii="Times New Roman" w:hAnsi="Times New Roman"/>
          <w:iCs/>
        </w:rPr>
        <w:lastRenderedPageBreak/>
        <w:t xml:space="preserve">использовать методы машинного обучения при анализе </w:t>
      </w:r>
      <w:r w:rsidR="004D1981" w:rsidRPr="00861974">
        <w:rPr>
          <w:rFonts w:ascii="Times New Roman" w:hAnsi="Times New Roman"/>
          <w:iCs/>
        </w:rPr>
        <w:t>данных; использовать</w:t>
      </w:r>
      <w:r w:rsidRPr="00861974">
        <w:rPr>
          <w:rFonts w:ascii="Times New Roman" w:hAnsi="Times New Roman"/>
          <w:iCs/>
        </w:rPr>
        <w:t xml:space="preserve"> представление о проблеме хранения и обработки </w:t>
      </w:r>
      <w:r w:rsidR="004D1981" w:rsidRPr="00861974">
        <w:rPr>
          <w:rFonts w:ascii="Times New Roman" w:hAnsi="Times New Roman"/>
          <w:iCs/>
        </w:rPr>
        <w:t>больших данных</w:t>
      </w:r>
      <w:r w:rsidRPr="00861974">
        <w:rPr>
          <w:rFonts w:ascii="Times New Roman" w:hAnsi="Times New Roman"/>
          <w:iCs/>
        </w:rPr>
        <w:t>;</w:t>
      </w:r>
    </w:p>
    <w:p w:rsidR="007973E0" w:rsidRPr="00D81F7D" w:rsidRDefault="007973E0" w:rsidP="00861974">
      <w:pPr>
        <w:pStyle w:val="a3"/>
        <w:numPr>
          <w:ilvl w:val="0"/>
          <w:numId w:val="31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861974">
        <w:rPr>
          <w:rFonts w:ascii="Times New Roman" w:hAnsi="Times New Roman"/>
          <w:iCs/>
        </w:rPr>
        <w:t xml:space="preserve">создавать многотабличные базы данных; работе с базами данных </w:t>
      </w:r>
      <w:r w:rsidR="004D1981" w:rsidRPr="00861974">
        <w:rPr>
          <w:rFonts w:ascii="Times New Roman" w:hAnsi="Times New Roman"/>
          <w:iCs/>
        </w:rPr>
        <w:t>и справочными</w:t>
      </w:r>
      <w:r w:rsidRPr="00861974">
        <w:rPr>
          <w:rFonts w:ascii="Times New Roman" w:hAnsi="Times New Roman"/>
          <w:iCs/>
        </w:rPr>
        <w:t xml:space="preserve"> системами с помощью веб-интерфейса.</w:t>
      </w:r>
    </w:p>
    <w:p w:rsidR="00D81F7D" w:rsidRPr="00861974" w:rsidRDefault="00D81F7D" w:rsidP="00D81F7D">
      <w:pPr>
        <w:pStyle w:val="a3"/>
        <w:spacing w:line="276" w:lineRule="auto"/>
        <w:ind w:left="284"/>
        <w:jc w:val="both"/>
        <w:rPr>
          <w:rFonts w:ascii="Times New Roman" w:hAnsi="Times New Roman"/>
        </w:rPr>
      </w:pPr>
    </w:p>
    <w:p w:rsidR="00A12C68" w:rsidRPr="00861974" w:rsidRDefault="00342657" w:rsidP="00861974">
      <w:pPr>
        <w:pStyle w:val="a3"/>
        <w:numPr>
          <w:ilvl w:val="0"/>
          <w:numId w:val="8"/>
        </w:numPr>
        <w:tabs>
          <w:tab w:val="left" w:pos="940"/>
          <w:tab w:val="left" w:pos="993"/>
        </w:tabs>
        <w:spacing w:before="240" w:line="276" w:lineRule="auto"/>
        <w:ind w:left="0" w:firstLine="284"/>
        <w:jc w:val="both"/>
        <w:rPr>
          <w:rFonts w:ascii="Times New Roman" w:eastAsia="Times New Roman" w:hAnsi="Times New Roman"/>
          <w:b/>
        </w:rPr>
      </w:pPr>
      <w:r w:rsidRPr="00861974">
        <w:rPr>
          <w:rFonts w:ascii="Times New Roman" w:eastAsia="Times New Roman" w:hAnsi="Times New Roman"/>
          <w:b/>
        </w:rPr>
        <w:t>Содержание учебного предмета, курса включает: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1974">
        <w:rPr>
          <w:rFonts w:ascii="Times New Roman" w:eastAsia="Times New Roman" w:hAnsi="Times New Roman"/>
          <w:b/>
          <w:sz w:val="24"/>
          <w:szCs w:val="24"/>
        </w:rPr>
        <w:t>Введение. Информация и информационные процессы. Данные</w:t>
      </w:r>
      <w:r w:rsidR="00D81F7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A0793" w:rsidRPr="00861974" w:rsidRDefault="009A079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Цели и задачи изучения курса информатики в 10-11 классах, составные части предметной области информатики.</w:t>
      </w:r>
    </w:p>
    <w:p w:rsidR="009A0793" w:rsidRPr="00861974" w:rsidRDefault="009A079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Три философские концепции информации, понятие информации в частных науках: нейрофизиологии, генетике, кибернетике, теории информации.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Способы представления данных. Различия в п</w:t>
      </w:r>
      <w:r w:rsidRPr="00861974">
        <w:rPr>
          <w:rFonts w:ascii="Times New Roman" w:eastAsia="TimesNewRomanPSMT" w:hAnsi="Times New Roman"/>
          <w:sz w:val="24"/>
          <w:szCs w:val="24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Системы. Компоненты системы и их взаимодействие</w:t>
      </w:r>
      <w:r w:rsidR="00B709C7" w:rsidRPr="00861974">
        <w:rPr>
          <w:rFonts w:ascii="Times New Roman" w:hAnsi="Times New Roman"/>
          <w:sz w:val="24"/>
          <w:szCs w:val="24"/>
        </w:rPr>
        <w:t xml:space="preserve">. </w:t>
      </w:r>
      <w:r w:rsidRPr="00861974">
        <w:rPr>
          <w:rFonts w:ascii="Times New Roman" w:hAnsi="Times New Roman"/>
          <w:sz w:val="24"/>
          <w:szCs w:val="24"/>
        </w:rPr>
        <w:t>Информационное взаимодействие в системе, управление. Разомкнутые и замкнутые системы управления. Математическое и компьютерное моделирование систем управления.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>Математические основы информатики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>Тексты и кодирование. Передача данных</w:t>
      </w:r>
      <w:r w:rsidR="00D81F7D">
        <w:rPr>
          <w:rFonts w:ascii="Times New Roman" w:hAnsi="Times New Roman"/>
          <w:b/>
          <w:sz w:val="24"/>
          <w:szCs w:val="24"/>
        </w:rPr>
        <w:t>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eastAsia="Times New Roman" w:hAnsi="Times New Roman"/>
          <w:sz w:val="24"/>
          <w:szCs w:val="24"/>
        </w:rPr>
        <w:t>Знаки, сигналы и символы. Знаковые системы.</w:t>
      </w:r>
      <w:r w:rsidRPr="00861974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 xml:space="preserve">Равномерные и неравномерные коды. Префиксные коды. Условие </w:t>
      </w:r>
      <w:proofErr w:type="spellStart"/>
      <w:r w:rsidRPr="00861974">
        <w:rPr>
          <w:rFonts w:ascii="Times New Roman" w:eastAsia="TimesNewRomanPSMT" w:hAnsi="Times New Roman"/>
          <w:sz w:val="24"/>
          <w:szCs w:val="24"/>
        </w:rPr>
        <w:t>Фано</w:t>
      </w:r>
      <w:proofErr w:type="spellEnd"/>
      <w:r w:rsidRPr="00861974">
        <w:rPr>
          <w:rFonts w:ascii="Times New Roman" w:eastAsia="TimesNewRomanPSMT" w:hAnsi="Times New Roman"/>
          <w:sz w:val="24"/>
          <w:szCs w:val="24"/>
        </w:rPr>
        <w:t xml:space="preserve">. Обратное условие </w:t>
      </w:r>
      <w:proofErr w:type="spellStart"/>
      <w:r w:rsidRPr="00861974">
        <w:rPr>
          <w:rFonts w:ascii="Times New Roman" w:eastAsia="TimesNewRomanPSMT" w:hAnsi="Times New Roman"/>
          <w:sz w:val="24"/>
          <w:szCs w:val="24"/>
        </w:rPr>
        <w:t>Фано</w:t>
      </w:r>
      <w:proofErr w:type="spellEnd"/>
      <w:r w:rsidRPr="00861974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861974">
        <w:rPr>
          <w:rFonts w:ascii="Times New Roman" w:hAnsi="Times New Roman"/>
          <w:sz w:val="24"/>
          <w:szCs w:val="24"/>
        </w:rPr>
        <w:t>Алгоритмы декодирования при использовании префиксных кодов.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Сжатие данных. Учет частотности символов при выборе неравномерного кода. Оптимальное кодирование Хаффмана. Использование программ-архиваторов. Алгоритм LZW.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Искажение информации при передаче по каналам связи. Коды с возможностью обнаружения и исправления ошибок.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>Дискретизация</w:t>
      </w:r>
      <w:r w:rsidR="00D81F7D">
        <w:rPr>
          <w:rFonts w:ascii="Times New Roman" w:hAnsi="Times New Roman"/>
          <w:b/>
          <w:sz w:val="24"/>
          <w:szCs w:val="24"/>
        </w:rPr>
        <w:t>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Дискретное представление статической и динамической графической информации.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Сжатие данных при хранении графической и звуковой информации.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>Системы счисления</w:t>
      </w:r>
      <w:r w:rsidR="00D81F7D">
        <w:rPr>
          <w:rFonts w:ascii="Times New Roman" w:hAnsi="Times New Roman"/>
          <w:b/>
          <w:sz w:val="24"/>
          <w:szCs w:val="24"/>
        </w:rPr>
        <w:t>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Свойства позиционной записи числа: количество цифр в записи, признак делимости числа на основание системы счисления.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lastRenderedPageBreak/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Арифметические действия в позиционных системах счисления.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Представление целых и вещественных чисел в памяти компьютера. Компьютерная арифметика.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eastAsia="TimesNewRomanPS-ItalicMT" w:hAnsi="Times New Roman"/>
          <w:bCs/>
          <w:iCs/>
          <w:sz w:val="24"/>
          <w:szCs w:val="24"/>
        </w:rPr>
        <w:t>Операции «импликация», «</w:t>
      </w:r>
      <w:proofErr w:type="spellStart"/>
      <w:r w:rsidRPr="00861974">
        <w:rPr>
          <w:rFonts w:ascii="Times New Roman" w:eastAsia="TimesNewRomanPS-ItalicMT" w:hAnsi="Times New Roman"/>
          <w:bCs/>
          <w:iCs/>
          <w:sz w:val="24"/>
          <w:szCs w:val="24"/>
        </w:rPr>
        <w:t>эквиваленция</w:t>
      </w:r>
      <w:proofErr w:type="spellEnd"/>
      <w:r w:rsidRPr="00861974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». </w:t>
      </w:r>
      <w:r w:rsidRPr="00861974">
        <w:rPr>
          <w:rFonts w:ascii="Times New Roman" w:hAnsi="Times New Roman"/>
          <w:sz w:val="24"/>
          <w:szCs w:val="24"/>
        </w:rPr>
        <w:t xml:space="preserve">Логические функции.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Законы алгебры логики. </w:t>
      </w:r>
      <w:r w:rsidRPr="00861974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Эквивалентные преобразования логических выражений. </w:t>
      </w:r>
      <w:r w:rsidRPr="00861974">
        <w:rPr>
          <w:rFonts w:ascii="Times New Roman" w:hAnsi="Times New Roman"/>
          <w:sz w:val="24"/>
          <w:szCs w:val="24"/>
        </w:rPr>
        <w:t>Логические уравнения.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861974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Построение логического выражения с данной таблицей истинности. Дизъюнктивная нормальная форма. Конъюнктивная нормальная форма.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Логические элементы компьютеров. Построение схем из базовых логических элементов.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Дискретные игры двух игроков с полной информацией. Выигрышные стратегии.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61974">
        <w:rPr>
          <w:rFonts w:ascii="Times New Roman" w:eastAsia="Times New Roman" w:hAnsi="Times New Roman"/>
          <w:b/>
          <w:bCs/>
          <w:iCs/>
          <w:sz w:val="24"/>
          <w:szCs w:val="24"/>
        </w:rPr>
        <w:t>Дискретные объекты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1974">
        <w:rPr>
          <w:rFonts w:ascii="Times New Roman" w:eastAsia="Times New Roman" w:hAnsi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Обход узлов дерева в глубину.</w:t>
      </w:r>
      <w:r w:rsidRPr="0086197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861974">
        <w:rPr>
          <w:rFonts w:ascii="Times New Roman" w:eastAsia="Times New Roman" w:hAnsi="Times New Roman"/>
          <w:sz w:val="24"/>
          <w:szCs w:val="24"/>
        </w:rPr>
        <w:t>Бинарное дерево. Использование деревьев при хранении данных.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FD2143" w:rsidRPr="00861974" w:rsidRDefault="004E17D6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Алгоритмы обработки информации </w:t>
      </w:r>
    </w:p>
    <w:p w:rsidR="00184C01" w:rsidRPr="00861974" w:rsidRDefault="00184C01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Определение, свойства и описание алгоритма. Алгоритмическая машина Тьюринга. Алгоритмическая машина Поста. Этапы алгоритмического решения задачи. Алгоритмы поиска данных. Программирование поиска. Алгоритмы сортировки данных. Алгоритмы работы с графами. Метод динамического программирования. Алгоритмы решения некоторых математических задач. 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>Алгоритмы и элементы программирования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>Алгоритмы и структуры данных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61974">
        <w:rPr>
          <w:rFonts w:ascii="Times New Roman" w:hAnsi="Times New Roman"/>
          <w:bCs/>
          <w:sz w:val="24"/>
          <w:szCs w:val="24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 xml:space="preserve">Алгоритмы анализа и преобразования записей чисел в позиционной системе счисления.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</w:t>
      </w:r>
      <w:r w:rsidRPr="00861974">
        <w:rPr>
          <w:rFonts w:ascii="Times New Roman" w:eastAsia="TimesNewRomanPSMT" w:hAnsi="Times New Roman"/>
          <w:sz w:val="24"/>
          <w:szCs w:val="24"/>
        </w:rPr>
        <w:lastRenderedPageBreak/>
        <w:t xml:space="preserve">удовлетворяющих определенному условию (вычисление суммы заданных элементов, их максимума и т.п.).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>Алгоритмы обработки массивов. П</w:t>
      </w:r>
      <w:r w:rsidRPr="00861974">
        <w:rPr>
          <w:rFonts w:ascii="Times New Roman" w:hAnsi="Times New Roman"/>
          <w:sz w:val="24"/>
          <w:szCs w:val="24"/>
        </w:rPr>
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861974">
        <w:rPr>
          <w:rFonts w:ascii="Times New Roman" w:eastAsia="TimesNewRomanPSMT" w:hAnsi="Times New Roman"/>
          <w:sz w:val="24"/>
          <w:szCs w:val="24"/>
        </w:rPr>
        <w:t xml:space="preserve">Вставка и удаление элементов в массиве.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 xml:space="preserve">Рекурсивные алгоритмы, в частности: </w:t>
      </w:r>
      <w:r w:rsidRPr="00861974">
        <w:rPr>
          <w:rFonts w:ascii="Times New Roman" w:hAnsi="Times New Roman"/>
          <w:sz w:val="24"/>
          <w:szCs w:val="24"/>
        </w:rPr>
        <w:t>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 w:rsidRPr="00861974">
        <w:rPr>
          <w:rFonts w:ascii="Times New Roman" w:hAnsi="Times New Roman"/>
          <w:sz w:val="24"/>
          <w:szCs w:val="24"/>
        </w:rPr>
        <w:t>го</w:t>
      </w:r>
      <w:proofErr w:type="spellEnd"/>
      <w:r w:rsidRPr="00861974">
        <w:rPr>
          <w:rFonts w:ascii="Times New Roman" w:hAnsi="Times New Roman"/>
          <w:sz w:val="24"/>
          <w:szCs w:val="24"/>
        </w:rPr>
        <w:t xml:space="preserve"> элемента рекуррентной последовательности (например, последовательности Фибоначчи).</w:t>
      </w:r>
      <w:r w:rsidRPr="00861974">
        <w:rPr>
          <w:rFonts w:ascii="Times New Roman" w:eastAsia="TimesNewRomanPSMT" w:hAnsi="Times New Roman"/>
          <w:sz w:val="24"/>
          <w:szCs w:val="24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 xml:space="preserve">Алгоритмы анализа </w:t>
      </w:r>
      <w:r w:rsidRPr="00861974">
        <w:rPr>
          <w:rFonts w:ascii="Times New Roman" w:hAnsi="Times New Roman"/>
          <w:sz w:val="24"/>
          <w:szCs w:val="24"/>
        </w:rPr>
        <w:t>отсортированных массивов. Р</w:t>
      </w:r>
      <w:r w:rsidRPr="00861974">
        <w:rPr>
          <w:rFonts w:ascii="Times New Roman" w:eastAsia="TimesNewRomanPSMT" w:hAnsi="Times New Roman"/>
          <w:sz w:val="24"/>
          <w:szCs w:val="24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 xml:space="preserve">Алгоритмы анализа символьных строк, в том числе: </w:t>
      </w:r>
      <w:r w:rsidRPr="00861974">
        <w:rPr>
          <w:rFonts w:ascii="Times New Roman" w:hAnsi="Times New Roman"/>
          <w:sz w:val="24"/>
          <w:szCs w:val="24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861974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 xml:space="preserve">Построение графика функции, заданной формулой, программой или таблицей значений.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861974">
        <w:rPr>
          <w:rFonts w:ascii="Times New Roman" w:hAnsi="Times New Roman"/>
          <w:sz w:val="24"/>
          <w:szCs w:val="24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861974">
        <w:rPr>
          <w:rFonts w:ascii="Times New Roman" w:eastAsia="TimesNewRomanPSMT" w:hAnsi="Times New Roman"/>
          <w:sz w:val="24"/>
          <w:szCs w:val="24"/>
        </w:rPr>
        <w:t xml:space="preserve">. Приближенное вычисление площади фигуры методом Монте-Карло. Построение траекторий, заданных разностными схемами. Решение задач оптимизации. Алгоритмы вычислительной геометрии. Вероятностные алгоритмы.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Сохранение и использование промежуточных результатов. Метод динамического программирования.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Представление о структурах данных. Примеры: списки, словари, деревья, очереди. Хэш-таблицы.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 xml:space="preserve">Языки программирования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Подпрограммы (процедуры, функции). Параметры подпрограмм. Рекурсивные процедуры и функции.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>Логические переменные. Символьные и строковые переменные. Операции над строками.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>Двумерные массивы (матрицы). Многомерные массивы.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>Средства работы с данными во внешней памяти. Файлы.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>Подробное знакомство с одним из универсальных процедурных языков программирования. Запись алгоритмических</w:t>
      </w:r>
      <w:r w:rsidRPr="00861974">
        <w:rPr>
          <w:rFonts w:ascii="Times New Roman" w:hAnsi="Times New Roman"/>
          <w:sz w:val="24"/>
          <w:szCs w:val="24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Представление о синтаксисе и семантике языка программирования.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 xml:space="preserve">Разработка программ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Этапы решения задач на компьютере.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lastRenderedPageBreak/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Методы проектирования программ «сверху вниз» и «</w:t>
      </w:r>
      <w:r w:rsidR="00184C01" w:rsidRPr="00861974">
        <w:rPr>
          <w:rFonts w:ascii="Times New Roman" w:hAnsi="Times New Roman"/>
          <w:sz w:val="24"/>
          <w:szCs w:val="24"/>
        </w:rPr>
        <w:t>снизу-вверх</w:t>
      </w:r>
      <w:r w:rsidRPr="00861974">
        <w:rPr>
          <w:rFonts w:ascii="Times New Roman" w:hAnsi="Times New Roman"/>
          <w:sz w:val="24"/>
          <w:szCs w:val="24"/>
        </w:rPr>
        <w:t>». Разработка программ, использующих подпрограммы.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>Библиотеки подпрограмм и их использование.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eastAsia="Times New Roman" w:hAnsi="Times New Roman"/>
          <w:sz w:val="24"/>
          <w:szCs w:val="24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Понятие об объектно-ориентированном программировании. Объекты и классы. Инкапсуляция, наследование, полиморфизм.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>Элементы теории алгоритмов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861974">
        <w:rPr>
          <w:rFonts w:ascii="Times New Roman" w:hAnsi="Times New Roman"/>
          <w:sz w:val="24"/>
          <w:szCs w:val="24"/>
        </w:rPr>
        <w:t>Чёрча</w:t>
      </w:r>
      <w:proofErr w:type="spellEnd"/>
      <w:r w:rsidRPr="00861974">
        <w:rPr>
          <w:rFonts w:ascii="Times New Roman" w:hAnsi="Times New Roman"/>
          <w:sz w:val="24"/>
          <w:szCs w:val="24"/>
        </w:rPr>
        <w:t>–Тьюринга.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Другие универсальные вычислительные модели (пример: машина Поста). Универсальный алгоритм. Вычислимые и невычислимые функции. Проблема остановки и ее неразрешимость.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Абстрактные универсальные порождающие модели (пример: грамматики).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861974">
        <w:rPr>
          <w:rFonts w:ascii="Times New Roman" w:eastAsia="TimesNewRomanPSMT" w:hAnsi="Times New Roman"/>
          <w:sz w:val="24"/>
          <w:szCs w:val="24"/>
        </w:rPr>
        <w:t>MergeSort</w:t>
      </w:r>
      <w:proofErr w:type="spellEnd"/>
      <w:r w:rsidRPr="00861974">
        <w:rPr>
          <w:rFonts w:ascii="Times New Roman" w:eastAsia="TimesNewRomanPSMT" w:hAnsi="Times New Roman"/>
          <w:sz w:val="24"/>
          <w:szCs w:val="24"/>
        </w:rPr>
        <w:t xml:space="preserve">).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Доказательство правильности программ.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>Математическое моделирование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trike/>
          <w:sz w:val="24"/>
          <w:szCs w:val="24"/>
        </w:rPr>
      </w:pPr>
      <w:r w:rsidRPr="00861974">
        <w:rPr>
          <w:rFonts w:ascii="Times New Roman" w:eastAsia="TimesNewRomanPSMT" w:hAnsi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</w:t>
      </w:r>
      <w:r w:rsidRPr="00861974">
        <w:rPr>
          <w:rFonts w:ascii="Times New Roman" w:hAnsi="Times New Roman"/>
          <w:sz w:val="24"/>
          <w:szCs w:val="24"/>
        </w:rPr>
        <w:t xml:space="preserve">Графическое представление данных (схемы, таблицы, графики).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>Построение математических моделей для решения практических задач.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Имитационное моделирование. Моделирование систем массового обслуживания.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</w:rPr>
        <w:t xml:space="preserve"> </w:t>
      </w:r>
      <w:r w:rsidRPr="00861974">
        <w:rPr>
          <w:rFonts w:ascii="Times New Roman" w:eastAsia="Times New Roman" w:hAnsi="Times New Roman"/>
          <w:sz w:val="24"/>
          <w:szCs w:val="24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1974">
        <w:rPr>
          <w:rFonts w:ascii="Times New Roman" w:eastAsia="Times New Roman" w:hAnsi="Times New Roman"/>
          <w:b/>
          <w:sz w:val="24"/>
          <w:szCs w:val="24"/>
        </w:rPr>
        <w:t>Информационно-коммуникационные технологии и их использование для анализа данных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eastAsia="Times New Roman" w:hAnsi="Times New Roman"/>
          <w:b/>
          <w:sz w:val="24"/>
          <w:szCs w:val="24"/>
        </w:rPr>
        <w:t>Аппаратное и программное обеспечение компьютера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 xml:space="preserve">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Соответствие конфигурации компьютера решаемым задачам. Тенденции развития аппаратного обеспечения компьютеров.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</w:r>
      <w:r w:rsidRPr="00861974" w:rsidDel="00567B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Программное обеспечение мобильных устройств.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eastAsia="Times New Roman" w:hAnsi="Times New Roman"/>
          <w:sz w:val="24"/>
          <w:szCs w:val="24"/>
        </w:rPr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Инсталляция и деинсталляция программного обеспечения. Системное администрирование.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 xml:space="preserve">Тенденции развития компьютеров. Квантовые вычисления.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1974">
        <w:rPr>
          <w:rFonts w:ascii="Times New Roman" w:eastAsia="Times New Roman" w:hAnsi="Times New Roman"/>
          <w:sz w:val="24"/>
          <w:szCs w:val="24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>Подготовка текстов и демонстрационных материалов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861974">
        <w:rPr>
          <w:rFonts w:ascii="Times New Roman" w:eastAsia="Times New Roman" w:hAnsi="Times New Roman"/>
          <w:sz w:val="24"/>
          <w:szCs w:val="24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Средства создания и редактирования математических текстов.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Технические средства ввода текста. Распознавание текста. Распознавание устной речи. Компьютерная верстка текста. Настольно-издательские системы.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>Работа с аудиовизуальными данными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 xml:space="preserve">Технологии ввода и обработки звуковой и видеоинформации.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b/>
          <w:sz w:val="24"/>
          <w:szCs w:val="24"/>
          <w:shd w:val="clear" w:color="auto" w:fill="FFFFFF"/>
        </w:rPr>
        <w:t>Электронные (динамические) таблицы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 xml:space="preserve">Технология обработки числовой информации. Ввод и редактирование данных. </w:t>
      </w:r>
      <w:proofErr w:type="spellStart"/>
      <w:r w:rsidRPr="00861974">
        <w:rPr>
          <w:rFonts w:ascii="Times New Roman" w:hAnsi="Times New Roman"/>
          <w:sz w:val="24"/>
          <w:szCs w:val="24"/>
          <w:shd w:val="clear" w:color="auto" w:fill="FFFFFF"/>
        </w:rPr>
        <w:t>Автозаполнение</w:t>
      </w:r>
      <w:proofErr w:type="spellEnd"/>
      <w:r w:rsidRPr="00861974">
        <w:rPr>
          <w:rFonts w:ascii="Times New Roman" w:hAnsi="Times New Roman"/>
          <w:sz w:val="24"/>
          <w:szCs w:val="24"/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861974">
        <w:rPr>
          <w:rFonts w:ascii="Times New Roman" w:eastAsia="Times New Roman" w:hAnsi="Times New Roman"/>
          <w:sz w:val="24"/>
          <w:szCs w:val="24"/>
        </w:rPr>
        <w:t>Фильтрация и сортировка данных в диапазоне или таблице. Коллективная работа с данными. Подключение к внешним данным и их импорт.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Решение вычислительных задач из различных предметных областей.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Базы данных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Формы. Отчеты.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Многотабличные БД. Связи между таблицами. Нормализация.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b/>
          <w:sz w:val="24"/>
          <w:szCs w:val="24"/>
          <w:shd w:val="clear" w:color="auto" w:fill="FFFFFF"/>
        </w:rPr>
        <w:t>Подготовка и выполнение исследовательского проекта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</w:r>
      <w:proofErr w:type="spellStart"/>
      <w:r w:rsidRPr="00861974">
        <w:rPr>
          <w:rFonts w:ascii="Times New Roman" w:hAnsi="Times New Roman"/>
          <w:sz w:val="24"/>
          <w:szCs w:val="24"/>
          <w:shd w:val="clear" w:color="auto" w:fill="FFFFFF"/>
        </w:rPr>
        <w:t>валидация</w:t>
      </w:r>
      <w:proofErr w:type="spellEnd"/>
      <w:r w:rsidRPr="00861974">
        <w:rPr>
          <w:rFonts w:ascii="Times New Roman" w:hAnsi="Times New Roman"/>
          <w:sz w:val="24"/>
          <w:szCs w:val="24"/>
          <w:shd w:val="clear" w:color="auto" w:fill="FFFFFF"/>
        </w:rPr>
        <w:t xml:space="preserve"> (проверка достоверности) результатов исследования.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Статистическая обработка данных. Обработка результатов эксперимента.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1974">
        <w:rPr>
          <w:rFonts w:ascii="Times New Roman" w:eastAsia="Times New Roman" w:hAnsi="Times New Roman"/>
          <w:b/>
          <w:bCs/>
          <w:iCs/>
          <w:sz w:val="24"/>
          <w:szCs w:val="24"/>
        </w:rPr>
        <w:t>Системы искусственного интеллекта и машинное обучение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eastAsia="Times New Roman" w:hAnsi="Times New Roman"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861974">
        <w:rPr>
          <w:rFonts w:ascii="Times New Roman" w:hAnsi="Times New Roman"/>
          <w:sz w:val="24"/>
          <w:szCs w:val="24"/>
          <w:shd w:val="clear" w:color="auto" w:fill="FFFFFF"/>
        </w:rPr>
        <w:t xml:space="preserve">Анализ данных с применением методов машинного обучения. </w:t>
      </w:r>
      <w:r w:rsidRPr="00861974">
        <w:rPr>
          <w:rFonts w:ascii="Times New Roman" w:eastAsia="Times New Roman" w:hAnsi="Times New Roman"/>
          <w:sz w:val="24"/>
          <w:szCs w:val="24"/>
        </w:rPr>
        <w:t>Экспертные и рекомендательные системы.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1974">
        <w:rPr>
          <w:rFonts w:ascii="Times New Roman" w:eastAsia="Times New Roman" w:hAnsi="Times New Roman"/>
          <w:iCs/>
          <w:sz w:val="24"/>
          <w:szCs w:val="24"/>
        </w:rPr>
        <w:t>Большие данные в природе и технике</w:t>
      </w:r>
      <w:r w:rsidRPr="008619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974">
        <w:rPr>
          <w:rFonts w:ascii="Times New Roman" w:eastAsia="Times New Roman" w:hAnsi="Times New Roman"/>
          <w:iCs/>
          <w:sz w:val="24"/>
          <w:szCs w:val="24"/>
        </w:rPr>
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>Работа в информационном пространстве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>Компьютерные сети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1974">
        <w:rPr>
          <w:rFonts w:ascii="Times New Roman" w:eastAsia="Times New Roman" w:hAnsi="Times New Roman"/>
          <w:sz w:val="24"/>
          <w:szCs w:val="24"/>
        </w:rPr>
        <w:t xml:space="preserve">Принципы построения компьютерных сетей. </w:t>
      </w:r>
      <w:r w:rsidRPr="00861974">
        <w:rPr>
          <w:rFonts w:ascii="Times New Roman" w:eastAsia="Times New Roman" w:hAnsi="Times New Roman"/>
          <w:iCs/>
          <w:sz w:val="24"/>
          <w:szCs w:val="24"/>
        </w:rPr>
        <w:t>Аппаратные компоненты компьютерных сетей.</w:t>
      </w:r>
      <w:r w:rsidRPr="00861974">
        <w:rPr>
          <w:rFonts w:ascii="Times New Roman" w:eastAsia="Times New Roman" w:hAnsi="Times New Roman"/>
          <w:sz w:val="24"/>
          <w:szCs w:val="24"/>
        </w:rPr>
        <w:t xml:space="preserve"> Проводные и беспроводные телекоммуникационные каналы.</w:t>
      </w:r>
      <w:r w:rsidRPr="00861974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61974">
        <w:rPr>
          <w:rFonts w:ascii="Times New Roman" w:eastAsia="Times New Roman" w:hAnsi="Times New Roman"/>
          <w:sz w:val="24"/>
          <w:szCs w:val="24"/>
        </w:rPr>
        <w:t>Сетевые протоколы. Принципы межсетевого взаимодействия. Сетевые операционные системы. Задачи системного администрирования компьютеров и компьютерных сетей.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eastAsia="Times New Roman" w:hAnsi="Times New Roman"/>
          <w:sz w:val="24"/>
          <w:szCs w:val="24"/>
        </w:rPr>
        <w:t>Интернет. Адресация в сети Интернет (</w:t>
      </w: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IP-адреса, маски подсети</w:t>
      </w:r>
      <w:r w:rsidRPr="00861974">
        <w:rPr>
          <w:rFonts w:ascii="Times New Roman" w:eastAsia="Times New Roman" w:hAnsi="Times New Roman"/>
          <w:sz w:val="24"/>
          <w:szCs w:val="24"/>
        </w:rPr>
        <w:t xml:space="preserve">). Система доменных имен.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 xml:space="preserve">Технология WWW. </w:t>
      </w:r>
      <w:r w:rsidRPr="00861974">
        <w:rPr>
          <w:rFonts w:ascii="Times New Roman" w:eastAsia="Times New Roman" w:hAnsi="Times New Roman"/>
          <w:sz w:val="24"/>
          <w:szCs w:val="24"/>
        </w:rPr>
        <w:t>Браузеры.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1974">
        <w:rPr>
          <w:rFonts w:ascii="Times New Roman" w:eastAsia="Times New Roman" w:hAnsi="Times New Roman"/>
          <w:sz w:val="24"/>
          <w:szCs w:val="24"/>
        </w:rPr>
        <w:t>Веб-сайт. Страница. Взаимодействие веб-страницы с сервером. Язык HTML. Динамические страницы.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Разработка веб-сайтов. Язык HTML, каскадные таблицы стилей (CSS). Динамический HTML. Размещение веб-сайтов.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1974">
        <w:rPr>
          <w:rFonts w:ascii="Times New Roman" w:eastAsia="Times New Roman" w:hAnsi="Times New Roman"/>
          <w:iCs/>
          <w:sz w:val="24"/>
          <w:szCs w:val="24"/>
        </w:rPr>
        <w:t xml:space="preserve">Использование сценариев на языке </w:t>
      </w:r>
      <w:proofErr w:type="spellStart"/>
      <w:r w:rsidRPr="00861974">
        <w:rPr>
          <w:rFonts w:ascii="Times New Roman" w:eastAsia="Times New Roman" w:hAnsi="Times New Roman"/>
          <w:iCs/>
          <w:sz w:val="24"/>
          <w:szCs w:val="24"/>
        </w:rPr>
        <w:t>Javascript</w:t>
      </w:r>
      <w:proofErr w:type="spellEnd"/>
      <w:r w:rsidRPr="00861974">
        <w:rPr>
          <w:rFonts w:ascii="Times New Roman" w:eastAsia="Times New Roman" w:hAnsi="Times New Roman"/>
          <w:iCs/>
          <w:sz w:val="24"/>
          <w:szCs w:val="24"/>
        </w:rPr>
        <w:t xml:space="preserve">. Формы. Понятие о серверных языках программирования.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1974">
        <w:rPr>
          <w:rFonts w:ascii="Times New Roman" w:eastAsia="Times New Roman" w:hAnsi="Times New Roman"/>
          <w:sz w:val="24"/>
          <w:szCs w:val="24"/>
        </w:rPr>
        <w:t xml:space="preserve">Сетевое хранение данных. </w:t>
      </w:r>
      <w:r w:rsidRPr="00861974">
        <w:rPr>
          <w:rFonts w:ascii="Times New Roman" w:eastAsia="Times New Roman" w:hAnsi="Times New Roman"/>
          <w:iCs/>
          <w:sz w:val="24"/>
          <w:szCs w:val="24"/>
        </w:rPr>
        <w:t>Облачные сервисы.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>Деятельность в сети Интернет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1974">
        <w:rPr>
          <w:rFonts w:ascii="Times New Roman" w:eastAsia="Times New Roman" w:hAnsi="Times New Roman"/>
          <w:sz w:val="24"/>
          <w:szCs w:val="24"/>
        </w:rPr>
        <w:t>Расширенный поиск информации в сети Интернет. Использование языков построения запросов.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1974">
        <w:rPr>
          <w:rFonts w:ascii="Times New Roman" w:eastAsia="Times New Roman" w:hAnsi="Times New Roman"/>
          <w:sz w:val="24"/>
          <w:szCs w:val="24"/>
        </w:rPr>
        <w:t xml:space="preserve">Другие виды деятельности в сети Интернет. Сервисы Интернета. </w:t>
      </w:r>
      <w:proofErr w:type="spellStart"/>
      <w:r w:rsidRPr="00861974">
        <w:rPr>
          <w:rFonts w:ascii="Times New Roman" w:eastAsia="Times New Roman" w:hAnsi="Times New Roman"/>
          <w:sz w:val="24"/>
          <w:szCs w:val="24"/>
        </w:rPr>
        <w:t>Геолокационные</w:t>
      </w:r>
      <w:proofErr w:type="spellEnd"/>
      <w:r w:rsidRPr="00861974">
        <w:rPr>
          <w:rFonts w:ascii="Times New Roman" w:eastAsia="Times New Roman" w:hAnsi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861974">
        <w:rPr>
          <w:rFonts w:ascii="Times New Roman" w:eastAsia="Times New Roman" w:hAnsi="Times New Roman"/>
          <w:sz w:val="24"/>
          <w:szCs w:val="24"/>
        </w:rPr>
        <w:t>интернет-торговля</w:t>
      </w:r>
      <w:proofErr w:type="spellEnd"/>
      <w:r w:rsidRPr="00861974">
        <w:rPr>
          <w:rFonts w:ascii="Times New Roman" w:eastAsia="Times New Roman" w:hAnsi="Times New Roman"/>
          <w:sz w:val="24"/>
          <w:szCs w:val="24"/>
        </w:rPr>
        <w:t>; бронирование билетов и гостиниц и т.п. Облачные версии прикладных программных систем.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1974">
        <w:rPr>
          <w:rFonts w:ascii="Times New Roman" w:eastAsia="Times New Roman" w:hAnsi="Times New Roman"/>
          <w:sz w:val="24"/>
          <w:szCs w:val="24"/>
        </w:rPr>
        <w:lastRenderedPageBreak/>
        <w:t>Новые возможности и перспективы развития Интернета: мобильность, облачные технологии, виртуализация, социальные сервисы, доступность. Технологии «Интернета вещей». Развитие технологий распределенных вычислений.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>Социальная информатика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eastAsia="Times New Roman" w:hAnsi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861974">
        <w:rPr>
          <w:rFonts w:ascii="Times New Roman" w:eastAsia="Times New Roman" w:hAnsi="Times New Roman"/>
          <w:iCs/>
          <w:sz w:val="24"/>
          <w:szCs w:val="24"/>
        </w:rPr>
        <w:t xml:space="preserve">Проблема подлинности полученной информации. </w:t>
      </w:r>
      <w:r w:rsidRPr="00861974">
        <w:rPr>
          <w:rFonts w:ascii="Times New Roman" w:eastAsia="Times New Roman" w:hAnsi="Times New Roman"/>
          <w:sz w:val="24"/>
          <w:szCs w:val="24"/>
        </w:rPr>
        <w:t xml:space="preserve">Государственные электронные сервисы и услуги.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1974">
        <w:rPr>
          <w:rFonts w:ascii="Times New Roman" w:eastAsia="Times New Roman" w:hAnsi="Times New Roman"/>
          <w:iCs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FD2143" w:rsidRPr="00861974" w:rsidRDefault="00FD2143" w:rsidP="00861974">
      <w:pPr>
        <w:spacing w:before="24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61974">
        <w:rPr>
          <w:rFonts w:ascii="Times New Roman" w:eastAsia="Times New Roman" w:hAnsi="Times New Roman"/>
          <w:b/>
          <w:sz w:val="24"/>
          <w:szCs w:val="24"/>
        </w:rPr>
        <w:t>Информационная</w:t>
      </w:r>
      <w:r w:rsidRPr="00861974">
        <w:rPr>
          <w:rFonts w:ascii="Times New Roman" w:hAnsi="Times New Roman"/>
          <w:b/>
          <w:sz w:val="24"/>
          <w:szCs w:val="24"/>
        </w:rPr>
        <w:t xml:space="preserve"> безопасность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1974">
        <w:rPr>
          <w:rFonts w:ascii="Times New Roman" w:eastAsia="Times New Roman" w:hAnsi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974">
        <w:rPr>
          <w:rFonts w:ascii="Times New Roman" w:eastAsia="Times New Roman" w:hAnsi="Times New Roman"/>
          <w:sz w:val="24"/>
          <w:szCs w:val="24"/>
        </w:rPr>
        <w:t>Электронная</w:t>
      </w:r>
      <w:r w:rsidRPr="00861974">
        <w:rPr>
          <w:rFonts w:ascii="Times New Roman" w:eastAsia="Times New Roman" w:hAnsi="Times New Roman"/>
          <w:iCs/>
          <w:sz w:val="24"/>
          <w:szCs w:val="24"/>
        </w:rPr>
        <w:t xml:space="preserve"> подпись, сертифицированные сайты и документы. </w:t>
      </w:r>
      <w:r w:rsidRPr="00861974">
        <w:rPr>
          <w:rFonts w:ascii="Times New Roman" w:hAnsi="Times New Roman"/>
          <w:sz w:val="24"/>
          <w:szCs w:val="24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FD2143" w:rsidRPr="00861974" w:rsidRDefault="00FD2143" w:rsidP="0086197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61974">
        <w:rPr>
          <w:rFonts w:ascii="Times New Roman" w:eastAsia="Times New Roman" w:hAnsi="Times New Roman"/>
          <w:sz w:val="24"/>
          <w:szCs w:val="24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AE1B3F" w:rsidRPr="00861974" w:rsidRDefault="00B709C7" w:rsidP="00861974">
      <w:pPr>
        <w:spacing w:before="240"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61974">
        <w:rPr>
          <w:rFonts w:ascii="Times New Roman" w:hAnsi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10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710"/>
        <w:gridCol w:w="710"/>
        <w:gridCol w:w="4970"/>
      </w:tblGrid>
      <w:tr w:rsidR="004A4C67" w:rsidRPr="00861974" w:rsidTr="00861974">
        <w:trPr>
          <w:trHeight w:val="480"/>
        </w:trPr>
        <w:tc>
          <w:tcPr>
            <w:tcW w:w="850" w:type="dxa"/>
            <w:vMerge w:val="restart"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20" w:type="dxa"/>
            <w:gridSpan w:val="2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4A4C67" w:rsidRPr="00861974" w:rsidTr="00861974">
        <w:trPr>
          <w:trHeight w:val="335"/>
        </w:trPr>
        <w:tc>
          <w:tcPr>
            <w:tcW w:w="850" w:type="dxa"/>
            <w:vMerge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970" w:type="dxa"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C67" w:rsidRPr="00861974" w:rsidTr="00861974">
        <w:trPr>
          <w:trHeight w:val="786"/>
        </w:trPr>
        <w:tc>
          <w:tcPr>
            <w:tcW w:w="850" w:type="dxa"/>
          </w:tcPr>
          <w:p w:rsidR="004A4C67" w:rsidRPr="00861974" w:rsidRDefault="004A4C67" w:rsidP="00861974">
            <w:pPr>
              <w:tabs>
                <w:tab w:val="right" w:pos="9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A4C67" w:rsidRPr="00861974" w:rsidRDefault="004A4C67" w:rsidP="0086197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 w:val="restart"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861974">
              <w:rPr>
                <w:rFonts w:ascii="Times New Roman" w:hAnsi="Times New Roman"/>
                <w:sz w:val="24"/>
                <w:szCs w:val="24"/>
              </w:rPr>
              <w:t xml:space="preserve"> Планирование – определение последовательности промежуточных целей с учетом конечного результата; составление плана и последовательности действий. Умение использовать различные средства самоконтроля (дневник, портфолио, таблицы достижения результатов, беседа с учителем и т.д.)</w:t>
            </w:r>
          </w:p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861974">
              <w:rPr>
                <w:rFonts w:ascii="Times New Roman" w:hAnsi="Times New Roman"/>
                <w:sz w:val="24"/>
                <w:szCs w:val="24"/>
              </w:rPr>
              <w:t xml:space="preserve"> Умение выделять, называть, читать, описывать объекты реальной действительности (формы представления информации, информационные процессы). Умение объяснять взаимосвязь информационных процессов. Применение методов </w:t>
            </w:r>
            <w:r w:rsidRPr="0086197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поиска, в том числе с помощью компьютерных средств. Умение структурировать знания.</w:t>
            </w:r>
          </w:p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861974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 – определение цели, функций участников, способов взаимодействия. Постановка вопросов – инициативное сотрудничество в поиске и сборе информации.</w:t>
            </w:r>
          </w:p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861974">
              <w:rPr>
                <w:rFonts w:ascii="Times New Roman" w:hAnsi="Times New Roman"/>
                <w:sz w:val="24"/>
                <w:szCs w:val="24"/>
              </w:rPr>
              <w:t xml:space="preserve"> Формирование понятия связи различных явлений, процессов, объектов с информационной деятельностью человека; актуализация сведений из личного жизненного опыта информационной деятельности.</w:t>
            </w:r>
          </w:p>
        </w:tc>
      </w:tr>
      <w:tr w:rsidR="0004226A" w:rsidRPr="00861974" w:rsidTr="00861974">
        <w:trPr>
          <w:trHeight w:val="630"/>
        </w:trPr>
        <w:tc>
          <w:tcPr>
            <w:tcW w:w="850" w:type="dxa"/>
            <w:vMerge w:val="restart"/>
          </w:tcPr>
          <w:p w:rsidR="0004226A" w:rsidRPr="00861974" w:rsidRDefault="0004226A" w:rsidP="00861974">
            <w:pPr>
              <w:tabs>
                <w:tab w:val="right" w:pos="9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5" w:type="dxa"/>
            <w:gridSpan w:val="3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4970" w:type="dxa"/>
            <w:vMerge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C67" w:rsidRPr="00861974" w:rsidTr="00861974">
        <w:trPr>
          <w:trHeight w:val="600"/>
        </w:trPr>
        <w:tc>
          <w:tcPr>
            <w:tcW w:w="850" w:type="dxa"/>
            <w:vMerge/>
          </w:tcPr>
          <w:p w:rsidR="004A4C67" w:rsidRPr="00861974" w:rsidRDefault="004A4C67" w:rsidP="00861974">
            <w:pPr>
              <w:tabs>
                <w:tab w:val="right" w:pos="9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Тексты и кодирование. Передача данных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C67" w:rsidRPr="00861974" w:rsidTr="00861974">
        <w:trPr>
          <w:trHeight w:val="660"/>
        </w:trPr>
        <w:tc>
          <w:tcPr>
            <w:tcW w:w="850" w:type="dxa"/>
            <w:vMerge/>
          </w:tcPr>
          <w:p w:rsidR="004A4C67" w:rsidRPr="00861974" w:rsidRDefault="004A4C67" w:rsidP="00861974">
            <w:pPr>
              <w:tabs>
                <w:tab w:val="right" w:pos="9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Дискретизация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C67" w:rsidRPr="00861974" w:rsidTr="00861974">
        <w:trPr>
          <w:trHeight w:val="600"/>
        </w:trPr>
        <w:tc>
          <w:tcPr>
            <w:tcW w:w="850" w:type="dxa"/>
            <w:vMerge/>
          </w:tcPr>
          <w:p w:rsidR="004A4C67" w:rsidRPr="00861974" w:rsidRDefault="004A4C67" w:rsidP="00861974">
            <w:pPr>
              <w:tabs>
                <w:tab w:val="right" w:pos="9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C67" w:rsidRPr="00861974" w:rsidTr="00861974">
        <w:trPr>
          <w:trHeight w:val="1050"/>
        </w:trPr>
        <w:tc>
          <w:tcPr>
            <w:tcW w:w="850" w:type="dxa"/>
            <w:vMerge/>
          </w:tcPr>
          <w:p w:rsidR="004A4C67" w:rsidRPr="00861974" w:rsidRDefault="004A4C67" w:rsidP="00861974">
            <w:pPr>
              <w:tabs>
                <w:tab w:val="right" w:pos="9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C67" w:rsidRPr="00861974" w:rsidTr="00861974">
        <w:trPr>
          <w:trHeight w:val="540"/>
        </w:trPr>
        <w:tc>
          <w:tcPr>
            <w:tcW w:w="850" w:type="dxa"/>
            <w:vMerge/>
          </w:tcPr>
          <w:p w:rsidR="004A4C67" w:rsidRPr="00861974" w:rsidRDefault="004A4C67" w:rsidP="00861974">
            <w:pPr>
              <w:tabs>
                <w:tab w:val="right" w:pos="9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C67" w:rsidRPr="00861974" w:rsidRDefault="004A4C67" w:rsidP="00861974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6197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Дискретные объекты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C67" w:rsidRPr="00861974" w:rsidTr="00861974">
        <w:trPr>
          <w:trHeight w:val="540"/>
        </w:trPr>
        <w:tc>
          <w:tcPr>
            <w:tcW w:w="850" w:type="dxa"/>
            <w:vMerge/>
          </w:tcPr>
          <w:p w:rsidR="004A4C67" w:rsidRPr="00861974" w:rsidRDefault="004A4C67" w:rsidP="00861974">
            <w:pPr>
              <w:tabs>
                <w:tab w:val="right" w:pos="9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C67" w:rsidRPr="00861974" w:rsidRDefault="004A4C67" w:rsidP="00861974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Алгоритмы обработки информации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26A" w:rsidRPr="00861974" w:rsidTr="00861974">
        <w:trPr>
          <w:trHeight w:val="795"/>
        </w:trPr>
        <w:tc>
          <w:tcPr>
            <w:tcW w:w="850" w:type="dxa"/>
            <w:vMerge w:val="restart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97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5" w:type="dxa"/>
            <w:gridSpan w:val="3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4970" w:type="dxa"/>
            <w:vMerge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C67" w:rsidRPr="00861974" w:rsidTr="00861974">
        <w:trPr>
          <w:trHeight w:val="724"/>
        </w:trPr>
        <w:tc>
          <w:tcPr>
            <w:tcW w:w="850" w:type="dxa"/>
            <w:vMerge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Алгоритмы и структуры данных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970" w:type="dxa"/>
            <w:vMerge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C67" w:rsidRPr="00861974" w:rsidTr="00861974">
        <w:trPr>
          <w:trHeight w:val="285"/>
        </w:trPr>
        <w:tc>
          <w:tcPr>
            <w:tcW w:w="850" w:type="dxa"/>
            <w:vMerge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 xml:space="preserve">Языки программирования 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70" w:type="dxa"/>
            <w:vMerge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C67" w:rsidRPr="00861974" w:rsidTr="00861974">
        <w:trPr>
          <w:trHeight w:val="360"/>
        </w:trPr>
        <w:tc>
          <w:tcPr>
            <w:tcW w:w="850" w:type="dxa"/>
            <w:vMerge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 xml:space="preserve">Разработка программ 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70" w:type="dxa"/>
            <w:vMerge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C67" w:rsidRPr="00861974" w:rsidTr="00861974">
        <w:trPr>
          <w:trHeight w:val="330"/>
        </w:trPr>
        <w:tc>
          <w:tcPr>
            <w:tcW w:w="850" w:type="dxa"/>
            <w:vMerge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70" w:type="dxa"/>
            <w:vMerge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C67" w:rsidRPr="00861974" w:rsidTr="00861974">
        <w:trPr>
          <w:trHeight w:val="180"/>
        </w:trPr>
        <w:tc>
          <w:tcPr>
            <w:tcW w:w="850" w:type="dxa"/>
            <w:vMerge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A4C67" w:rsidRPr="00861974" w:rsidRDefault="004A4C67" w:rsidP="008619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970" w:type="dxa"/>
            <w:vMerge/>
          </w:tcPr>
          <w:p w:rsidR="004A4C67" w:rsidRPr="00861974" w:rsidRDefault="004A4C67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26A" w:rsidRPr="00861974" w:rsidTr="00861974">
        <w:trPr>
          <w:trHeight w:val="180"/>
        </w:trPr>
        <w:tc>
          <w:tcPr>
            <w:tcW w:w="850" w:type="dxa"/>
            <w:vMerge w:val="restart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gridSpan w:val="3"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</w:t>
            </w:r>
          </w:p>
        </w:tc>
        <w:tc>
          <w:tcPr>
            <w:tcW w:w="4970" w:type="dxa"/>
            <w:vMerge w:val="restart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861974">
              <w:rPr>
                <w:rFonts w:ascii="Times New Roman" w:hAnsi="Times New Roman"/>
                <w:sz w:val="24"/>
                <w:szCs w:val="24"/>
              </w:rPr>
              <w:t xml:space="preserve"> Планирование – 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Умение использовать различные средства самоконтроля (дневник, портфолио, таблицы достижения результатов, беседа с учителем и т.д.)</w:t>
            </w:r>
          </w:p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861974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цели. Поиск и выделение необходимой информации. Применение методов информационного поиска, в том числе с помощью компьютерных средств. Умение структурировать знания. Умение осознанно и произвольно строить речевое высказывание в устной и письменной форме. Выбор наиболее эффективных способов решения задач в зависимости от конкретных условий.</w:t>
            </w:r>
          </w:p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861974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 – определение цели, функций участников, способов взаимодействия. Постановка вопросов – инициативное сотрудничество в поиске и сборе информации.</w:t>
            </w:r>
          </w:p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861974">
              <w:rPr>
                <w:rFonts w:ascii="Times New Roman" w:hAnsi="Times New Roman"/>
                <w:sz w:val="24"/>
                <w:szCs w:val="24"/>
              </w:rPr>
              <w:t xml:space="preserve"> Формирование критического отношения к информации и </w:t>
            </w:r>
            <w:r w:rsidRPr="00861974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избирательности её восприятия, уважения к информационным результатам деятельности других людей.</w:t>
            </w:r>
          </w:p>
        </w:tc>
      </w:tr>
      <w:tr w:rsidR="0004226A" w:rsidRPr="00861974" w:rsidTr="00861974">
        <w:trPr>
          <w:trHeight w:val="180"/>
        </w:trPr>
        <w:tc>
          <w:tcPr>
            <w:tcW w:w="850" w:type="dxa"/>
            <w:vMerge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eastAsia="Times New Roman" w:hAnsi="Times New Roman"/>
                <w:sz w:val="24"/>
                <w:szCs w:val="24"/>
              </w:rPr>
              <w:t>Аппаратное и программное обеспечение компьютера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26A" w:rsidRPr="00861974" w:rsidTr="00861974">
        <w:trPr>
          <w:trHeight w:val="180"/>
        </w:trPr>
        <w:tc>
          <w:tcPr>
            <w:tcW w:w="850" w:type="dxa"/>
            <w:vMerge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Подготовка текстов и демонстрационных материалов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26A" w:rsidRPr="00861974" w:rsidTr="00861974">
        <w:trPr>
          <w:trHeight w:val="180"/>
        </w:trPr>
        <w:tc>
          <w:tcPr>
            <w:tcW w:w="850" w:type="dxa"/>
            <w:vMerge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Работа с аудиовизуальными данными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26A" w:rsidRPr="00861974" w:rsidTr="00861974">
        <w:trPr>
          <w:trHeight w:val="180"/>
        </w:trPr>
        <w:tc>
          <w:tcPr>
            <w:tcW w:w="850" w:type="dxa"/>
            <w:vMerge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26A" w:rsidRPr="00861974" w:rsidTr="00861974">
        <w:trPr>
          <w:trHeight w:val="180"/>
        </w:trPr>
        <w:tc>
          <w:tcPr>
            <w:tcW w:w="850" w:type="dxa"/>
            <w:vMerge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Базы данных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70" w:type="dxa"/>
            <w:vMerge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26A" w:rsidRPr="00861974" w:rsidTr="00861974">
        <w:trPr>
          <w:trHeight w:val="180"/>
        </w:trPr>
        <w:tc>
          <w:tcPr>
            <w:tcW w:w="850" w:type="dxa"/>
            <w:vMerge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1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0" w:type="dxa"/>
            <w:vMerge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26A" w:rsidRPr="00861974" w:rsidTr="00861974">
        <w:trPr>
          <w:trHeight w:val="180"/>
        </w:trPr>
        <w:tc>
          <w:tcPr>
            <w:tcW w:w="850" w:type="dxa"/>
            <w:vMerge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26A" w:rsidRPr="00861974" w:rsidRDefault="0004226A" w:rsidP="0086197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97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Системы искусственного интеллекта и машинное обучение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70" w:type="dxa"/>
            <w:vMerge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26A" w:rsidRPr="00861974" w:rsidTr="00861974">
        <w:trPr>
          <w:trHeight w:val="180"/>
        </w:trPr>
        <w:tc>
          <w:tcPr>
            <w:tcW w:w="850" w:type="dxa"/>
            <w:vMerge w:val="restart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gridSpan w:val="3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Работа в информационном пространстве</w:t>
            </w:r>
          </w:p>
        </w:tc>
        <w:tc>
          <w:tcPr>
            <w:tcW w:w="4970" w:type="dxa"/>
            <w:vMerge w:val="restart"/>
          </w:tcPr>
          <w:p w:rsidR="0004226A" w:rsidRPr="00861974" w:rsidRDefault="0004226A" w:rsidP="00861974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861974">
              <w:rPr>
                <w:rFonts w:ascii="Times New Roman" w:hAnsi="Times New Roman"/>
                <w:sz w:val="24"/>
                <w:szCs w:val="24"/>
              </w:rP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Умение использовать различные средства самоконтроля (дневник, портфолио, таблицы достижения результатов, беседа с учителем и т.д.)</w:t>
            </w:r>
          </w:p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861974">
              <w:rPr>
                <w:rFonts w:ascii="Times New Roman" w:hAnsi="Times New Roman"/>
                <w:sz w:val="24"/>
                <w:szCs w:val="24"/>
              </w:rPr>
              <w:t>: Самостоятельное выделение и формулирование познавательной цели. Поиск и выделение необходимой информации. Применение методов информационного поиска, в том числе с помощью компьютерных средств. Умение структурировать знания. Умение осознанно и произвольно строить речевое высказывание в устной и письменной форме. Выбор наиболее эффективных способов решения задач в зависимости от конкретных условий.</w:t>
            </w:r>
          </w:p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861974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 – определение цели, функций участников, способов взаимодействия. Постановка вопросов – инициативное сотрудничество в поиске и сборе информации.</w:t>
            </w:r>
          </w:p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861974">
              <w:rPr>
                <w:rFonts w:ascii="Times New Roman" w:hAnsi="Times New Roman"/>
                <w:sz w:val="24"/>
                <w:szCs w:val="24"/>
              </w:rPr>
              <w:t xml:space="preserve"> Формирование критического отношения к информации и избирательности её восприятия, уважения к информационным</w:t>
            </w: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1974">
              <w:rPr>
                <w:rFonts w:ascii="Times New Roman" w:hAnsi="Times New Roman"/>
                <w:sz w:val="24"/>
                <w:szCs w:val="24"/>
              </w:rPr>
              <w:t>результатам деятельности других людей</w:t>
            </w: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4226A" w:rsidRPr="00861974" w:rsidTr="00861974">
        <w:trPr>
          <w:trHeight w:val="180"/>
        </w:trPr>
        <w:tc>
          <w:tcPr>
            <w:tcW w:w="850" w:type="dxa"/>
            <w:vMerge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Компьютерные сети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  <w:vMerge/>
          </w:tcPr>
          <w:p w:rsidR="0004226A" w:rsidRPr="00861974" w:rsidRDefault="0004226A" w:rsidP="00861974">
            <w:pPr>
              <w:keepNext/>
              <w:keepLine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26A" w:rsidRPr="00861974" w:rsidTr="00861974">
        <w:trPr>
          <w:trHeight w:val="180"/>
        </w:trPr>
        <w:tc>
          <w:tcPr>
            <w:tcW w:w="850" w:type="dxa"/>
            <w:vMerge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Деятельность в сети Интернет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</w:tcPr>
          <w:p w:rsidR="0004226A" w:rsidRPr="00861974" w:rsidRDefault="0004226A" w:rsidP="00861974">
            <w:pPr>
              <w:keepNext/>
              <w:keepLine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26A" w:rsidRPr="00861974" w:rsidTr="00861974">
        <w:trPr>
          <w:trHeight w:val="180"/>
        </w:trPr>
        <w:tc>
          <w:tcPr>
            <w:tcW w:w="850" w:type="dxa"/>
            <w:vMerge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  <w:vMerge/>
          </w:tcPr>
          <w:p w:rsidR="0004226A" w:rsidRPr="00861974" w:rsidRDefault="0004226A" w:rsidP="00861974">
            <w:pPr>
              <w:keepNext/>
              <w:keepLine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26A" w:rsidRPr="00861974" w:rsidTr="00861974">
        <w:trPr>
          <w:trHeight w:val="180"/>
        </w:trPr>
        <w:tc>
          <w:tcPr>
            <w:tcW w:w="850" w:type="dxa"/>
            <w:vMerge/>
          </w:tcPr>
          <w:p w:rsidR="0004226A" w:rsidRPr="00861974" w:rsidRDefault="0004226A" w:rsidP="008619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eastAsia="Times New Roman" w:hAnsi="Times New Roman"/>
                <w:sz w:val="24"/>
                <w:szCs w:val="24"/>
              </w:rPr>
              <w:t>Информационная</w:t>
            </w:r>
            <w:r w:rsidRPr="00861974"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  <w:vMerge/>
          </w:tcPr>
          <w:p w:rsidR="0004226A" w:rsidRPr="00861974" w:rsidRDefault="0004226A" w:rsidP="00861974">
            <w:pPr>
              <w:keepNext/>
              <w:keepLine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26A" w:rsidRPr="00861974" w:rsidTr="00861974">
        <w:trPr>
          <w:trHeight w:val="180"/>
        </w:trPr>
        <w:tc>
          <w:tcPr>
            <w:tcW w:w="3685" w:type="dxa"/>
            <w:gridSpan w:val="2"/>
          </w:tcPr>
          <w:p w:rsidR="0004226A" w:rsidRPr="00861974" w:rsidRDefault="0004226A" w:rsidP="0086197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197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0" w:type="dxa"/>
          </w:tcPr>
          <w:p w:rsidR="0004226A" w:rsidRPr="00861974" w:rsidRDefault="0004226A" w:rsidP="00861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97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970" w:type="dxa"/>
          </w:tcPr>
          <w:p w:rsidR="0004226A" w:rsidRPr="00861974" w:rsidRDefault="0004226A" w:rsidP="00861974">
            <w:pPr>
              <w:keepNext/>
              <w:keepLine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1DD2" w:rsidRDefault="00871DD2" w:rsidP="008619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77F" w:rsidRDefault="0062677F" w:rsidP="0062677F">
      <w:pPr>
        <w:pStyle w:val="a5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Согласовано:</w:t>
      </w:r>
    </w:p>
    <w:p w:rsidR="0062677F" w:rsidRDefault="0062677F" w:rsidP="006267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ШМО                                                                                 методист по УР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677F" w:rsidRDefault="0062677F" w:rsidP="006267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                                                                                      </w:t>
      </w:r>
    </w:p>
    <w:p w:rsidR="0062677F" w:rsidRDefault="0062677F" w:rsidP="0062677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  августа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</w:t>
      </w:r>
      <w:r w:rsidR="00D81F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 / Акчурина А.Ю./</w:t>
      </w:r>
    </w:p>
    <w:p w:rsidR="0062677F" w:rsidRDefault="0062677F" w:rsidP="006267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учителей</w:t>
      </w:r>
    </w:p>
    <w:p w:rsidR="0062677F" w:rsidRDefault="0062677F" w:rsidP="0062677F">
      <w:pPr>
        <w:pStyle w:val="a5"/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Естественно-математического цикла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677F" w:rsidRDefault="0062677F" w:rsidP="006267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_________/Васильева М.А./        </w:t>
      </w:r>
    </w:p>
    <w:p w:rsidR="0062677F" w:rsidRDefault="0062677F" w:rsidP="006267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"__"_________2019г.</w:t>
      </w:r>
    </w:p>
    <w:p w:rsidR="0062677F" w:rsidRPr="00861974" w:rsidRDefault="0062677F" w:rsidP="008619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2677F" w:rsidRPr="00861974" w:rsidSect="00453C6D">
      <w:footerReference w:type="default" r:id="rId7"/>
      <w:pgSz w:w="11906" w:h="16838"/>
      <w:pgMar w:top="709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7D" w:rsidRDefault="0058487D" w:rsidP="00453C6D">
      <w:pPr>
        <w:spacing w:after="0" w:line="240" w:lineRule="auto"/>
      </w:pPr>
      <w:r>
        <w:separator/>
      </w:r>
    </w:p>
  </w:endnote>
  <w:endnote w:type="continuationSeparator" w:id="0">
    <w:p w:rsidR="0058487D" w:rsidRDefault="0058487D" w:rsidP="0045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452670"/>
      <w:docPartObj>
        <w:docPartGallery w:val="Page Numbers (Bottom of Page)"/>
        <w:docPartUnique/>
      </w:docPartObj>
    </w:sdtPr>
    <w:sdtEndPr/>
    <w:sdtContent>
      <w:p w:rsidR="00453C6D" w:rsidRDefault="00453C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802">
          <w:rPr>
            <w:noProof/>
          </w:rPr>
          <w:t>2</w:t>
        </w:r>
        <w:r>
          <w:fldChar w:fldCharType="end"/>
        </w:r>
      </w:p>
    </w:sdtContent>
  </w:sdt>
  <w:p w:rsidR="00453C6D" w:rsidRDefault="00453C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7D" w:rsidRDefault="0058487D" w:rsidP="00453C6D">
      <w:pPr>
        <w:spacing w:after="0" w:line="240" w:lineRule="auto"/>
      </w:pPr>
      <w:r>
        <w:separator/>
      </w:r>
    </w:p>
  </w:footnote>
  <w:footnote w:type="continuationSeparator" w:id="0">
    <w:p w:rsidR="0058487D" w:rsidRDefault="0058487D" w:rsidP="0045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28E2E0FE"/>
    <w:lvl w:ilvl="0" w:tplc="32D4639A">
      <w:start w:val="1"/>
      <w:numFmt w:val="bullet"/>
      <w:lvlText w:val=""/>
      <w:lvlJc w:val="left"/>
    </w:lvl>
    <w:lvl w:ilvl="1" w:tplc="7206ACAC">
      <w:numFmt w:val="decimal"/>
      <w:lvlText w:val=""/>
      <w:lvlJc w:val="left"/>
    </w:lvl>
    <w:lvl w:ilvl="2" w:tplc="F40E69A8">
      <w:numFmt w:val="decimal"/>
      <w:lvlText w:val=""/>
      <w:lvlJc w:val="left"/>
    </w:lvl>
    <w:lvl w:ilvl="3" w:tplc="E3A26BC4">
      <w:numFmt w:val="decimal"/>
      <w:lvlText w:val=""/>
      <w:lvlJc w:val="left"/>
    </w:lvl>
    <w:lvl w:ilvl="4" w:tplc="9F4CA24C">
      <w:numFmt w:val="decimal"/>
      <w:lvlText w:val=""/>
      <w:lvlJc w:val="left"/>
    </w:lvl>
    <w:lvl w:ilvl="5" w:tplc="B8621DCE">
      <w:numFmt w:val="decimal"/>
      <w:lvlText w:val=""/>
      <w:lvlJc w:val="left"/>
    </w:lvl>
    <w:lvl w:ilvl="6" w:tplc="D3CCD38A">
      <w:numFmt w:val="decimal"/>
      <w:lvlText w:val=""/>
      <w:lvlJc w:val="left"/>
    </w:lvl>
    <w:lvl w:ilvl="7" w:tplc="CBFE55DC">
      <w:numFmt w:val="decimal"/>
      <w:lvlText w:val=""/>
      <w:lvlJc w:val="left"/>
    </w:lvl>
    <w:lvl w:ilvl="8" w:tplc="70FE493E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BE6C45C"/>
    <w:lvl w:ilvl="0" w:tplc="7B421AB6">
      <w:start w:val="1"/>
      <w:numFmt w:val="bullet"/>
      <w:lvlText w:val=""/>
      <w:lvlJc w:val="left"/>
    </w:lvl>
    <w:lvl w:ilvl="1" w:tplc="195E9842">
      <w:numFmt w:val="decimal"/>
      <w:lvlText w:val=""/>
      <w:lvlJc w:val="left"/>
    </w:lvl>
    <w:lvl w:ilvl="2" w:tplc="B7F841D0">
      <w:numFmt w:val="decimal"/>
      <w:lvlText w:val=""/>
      <w:lvlJc w:val="left"/>
    </w:lvl>
    <w:lvl w:ilvl="3" w:tplc="5E707242">
      <w:numFmt w:val="decimal"/>
      <w:lvlText w:val=""/>
      <w:lvlJc w:val="left"/>
    </w:lvl>
    <w:lvl w:ilvl="4" w:tplc="D236EED4">
      <w:numFmt w:val="decimal"/>
      <w:lvlText w:val=""/>
      <w:lvlJc w:val="left"/>
    </w:lvl>
    <w:lvl w:ilvl="5" w:tplc="FEF6D23A">
      <w:numFmt w:val="decimal"/>
      <w:lvlText w:val=""/>
      <w:lvlJc w:val="left"/>
    </w:lvl>
    <w:lvl w:ilvl="6" w:tplc="98CE9F30">
      <w:numFmt w:val="decimal"/>
      <w:lvlText w:val=""/>
      <w:lvlJc w:val="left"/>
    </w:lvl>
    <w:lvl w:ilvl="7" w:tplc="9898A71E">
      <w:numFmt w:val="decimal"/>
      <w:lvlText w:val=""/>
      <w:lvlJc w:val="left"/>
    </w:lvl>
    <w:lvl w:ilvl="8" w:tplc="963AABC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13E8F034"/>
    <w:lvl w:ilvl="0" w:tplc="AC00F5CE">
      <w:start w:val="1"/>
      <w:numFmt w:val="bullet"/>
      <w:lvlText w:val="в"/>
      <w:lvlJc w:val="left"/>
    </w:lvl>
    <w:lvl w:ilvl="1" w:tplc="6F940CDC">
      <w:numFmt w:val="decimal"/>
      <w:lvlText w:val=""/>
      <w:lvlJc w:val="left"/>
    </w:lvl>
    <w:lvl w:ilvl="2" w:tplc="9BF449D6">
      <w:numFmt w:val="decimal"/>
      <w:lvlText w:val=""/>
      <w:lvlJc w:val="left"/>
    </w:lvl>
    <w:lvl w:ilvl="3" w:tplc="EC0ACFA6">
      <w:numFmt w:val="decimal"/>
      <w:lvlText w:val=""/>
      <w:lvlJc w:val="left"/>
    </w:lvl>
    <w:lvl w:ilvl="4" w:tplc="BAA00578">
      <w:numFmt w:val="decimal"/>
      <w:lvlText w:val=""/>
      <w:lvlJc w:val="left"/>
    </w:lvl>
    <w:lvl w:ilvl="5" w:tplc="2738DA80">
      <w:numFmt w:val="decimal"/>
      <w:lvlText w:val=""/>
      <w:lvlJc w:val="left"/>
    </w:lvl>
    <w:lvl w:ilvl="6" w:tplc="FF02A610">
      <w:numFmt w:val="decimal"/>
      <w:lvlText w:val=""/>
      <w:lvlJc w:val="left"/>
    </w:lvl>
    <w:lvl w:ilvl="7" w:tplc="42505E10">
      <w:numFmt w:val="decimal"/>
      <w:lvlText w:val=""/>
      <w:lvlJc w:val="left"/>
    </w:lvl>
    <w:lvl w:ilvl="8" w:tplc="051A23E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88CA4544"/>
    <w:lvl w:ilvl="0" w:tplc="93C68680">
      <w:start w:val="1"/>
      <w:numFmt w:val="bullet"/>
      <w:lvlText w:val=""/>
      <w:lvlJc w:val="left"/>
    </w:lvl>
    <w:lvl w:ilvl="1" w:tplc="45C27C8C">
      <w:numFmt w:val="decimal"/>
      <w:lvlText w:val=""/>
      <w:lvlJc w:val="left"/>
    </w:lvl>
    <w:lvl w:ilvl="2" w:tplc="9D88DAD6">
      <w:numFmt w:val="decimal"/>
      <w:lvlText w:val=""/>
      <w:lvlJc w:val="left"/>
    </w:lvl>
    <w:lvl w:ilvl="3" w:tplc="DB76FB0C">
      <w:numFmt w:val="decimal"/>
      <w:lvlText w:val=""/>
      <w:lvlJc w:val="left"/>
    </w:lvl>
    <w:lvl w:ilvl="4" w:tplc="7F2C2368">
      <w:numFmt w:val="decimal"/>
      <w:lvlText w:val=""/>
      <w:lvlJc w:val="left"/>
    </w:lvl>
    <w:lvl w:ilvl="5" w:tplc="BCDA9A74">
      <w:numFmt w:val="decimal"/>
      <w:lvlText w:val=""/>
      <w:lvlJc w:val="left"/>
    </w:lvl>
    <w:lvl w:ilvl="6" w:tplc="E23C9CAA">
      <w:numFmt w:val="decimal"/>
      <w:lvlText w:val=""/>
      <w:lvlJc w:val="left"/>
    </w:lvl>
    <w:lvl w:ilvl="7" w:tplc="D51E6E44">
      <w:numFmt w:val="decimal"/>
      <w:lvlText w:val=""/>
      <w:lvlJc w:val="left"/>
    </w:lvl>
    <w:lvl w:ilvl="8" w:tplc="92CE69F6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7172AF02"/>
    <w:lvl w:ilvl="0" w:tplc="5A64070E">
      <w:start w:val="1"/>
      <w:numFmt w:val="bullet"/>
      <w:lvlText w:val="в"/>
      <w:lvlJc w:val="left"/>
    </w:lvl>
    <w:lvl w:ilvl="1" w:tplc="00786C6A">
      <w:numFmt w:val="decimal"/>
      <w:lvlText w:val=""/>
      <w:lvlJc w:val="left"/>
    </w:lvl>
    <w:lvl w:ilvl="2" w:tplc="879C026A">
      <w:numFmt w:val="decimal"/>
      <w:lvlText w:val=""/>
      <w:lvlJc w:val="left"/>
    </w:lvl>
    <w:lvl w:ilvl="3" w:tplc="08203448">
      <w:numFmt w:val="decimal"/>
      <w:lvlText w:val=""/>
      <w:lvlJc w:val="left"/>
    </w:lvl>
    <w:lvl w:ilvl="4" w:tplc="3A02B5D8">
      <w:numFmt w:val="decimal"/>
      <w:lvlText w:val=""/>
      <w:lvlJc w:val="left"/>
    </w:lvl>
    <w:lvl w:ilvl="5" w:tplc="C6FAF40A">
      <w:numFmt w:val="decimal"/>
      <w:lvlText w:val=""/>
      <w:lvlJc w:val="left"/>
    </w:lvl>
    <w:lvl w:ilvl="6" w:tplc="EE2CD1A0">
      <w:numFmt w:val="decimal"/>
      <w:lvlText w:val=""/>
      <w:lvlJc w:val="left"/>
    </w:lvl>
    <w:lvl w:ilvl="7" w:tplc="74F0B3B2">
      <w:numFmt w:val="decimal"/>
      <w:lvlText w:val=""/>
      <w:lvlJc w:val="left"/>
    </w:lvl>
    <w:lvl w:ilvl="8" w:tplc="685281BA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2596388C"/>
    <w:lvl w:ilvl="0" w:tplc="9ED275F4">
      <w:start w:val="1"/>
      <w:numFmt w:val="bullet"/>
      <w:lvlText w:val=""/>
      <w:lvlJc w:val="left"/>
    </w:lvl>
    <w:lvl w:ilvl="1" w:tplc="AE044F04">
      <w:start w:val="1"/>
      <w:numFmt w:val="bullet"/>
      <w:lvlText w:val="в"/>
      <w:lvlJc w:val="left"/>
    </w:lvl>
    <w:lvl w:ilvl="2" w:tplc="CBDC3DF2">
      <w:numFmt w:val="decimal"/>
      <w:lvlText w:val=""/>
      <w:lvlJc w:val="left"/>
    </w:lvl>
    <w:lvl w:ilvl="3" w:tplc="CB8C4D4A">
      <w:numFmt w:val="decimal"/>
      <w:lvlText w:val=""/>
      <w:lvlJc w:val="left"/>
    </w:lvl>
    <w:lvl w:ilvl="4" w:tplc="7026E864">
      <w:numFmt w:val="decimal"/>
      <w:lvlText w:val=""/>
      <w:lvlJc w:val="left"/>
    </w:lvl>
    <w:lvl w:ilvl="5" w:tplc="08C81D08">
      <w:numFmt w:val="decimal"/>
      <w:lvlText w:val=""/>
      <w:lvlJc w:val="left"/>
    </w:lvl>
    <w:lvl w:ilvl="6" w:tplc="474242BC">
      <w:numFmt w:val="decimal"/>
      <w:lvlText w:val=""/>
      <w:lvlJc w:val="left"/>
    </w:lvl>
    <w:lvl w:ilvl="7" w:tplc="8822E818">
      <w:numFmt w:val="decimal"/>
      <w:lvlText w:val=""/>
      <w:lvlJc w:val="left"/>
    </w:lvl>
    <w:lvl w:ilvl="8" w:tplc="76AAB2E0">
      <w:numFmt w:val="decimal"/>
      <w:lvlText w:val=""/>
      <w:lvlJc w:val="left"/>
    </w:lvl>
  </w:abstractNum>
  <w:abstractNum w:abstractNumId="6" w15:restartNumberingAfterBreak="0">
    <w:nsid w:val="0000301C"/>
    <w:multiLevelType w:val="hybridMultilevel"/>
    <w:tmpl w:val="D2521438"/>
    <w:lvl w:ilvl="0" w:tplc="24C6325A">
      <w:start w:val="1"/>
      <w:numFmt w:val="bullet"/>
      <w:lvlText w:val=""/>
      <w:lvlJc w:val="left"/>
    </w:lvl>
    <w:lvl w:ilvl="1" w:tplc="1DB4D4B6">
      <w:numFmt w:val="decimal"/>
      <w:lvlText w:val=""/>
      <w:lvlJc w:val="left"/>
    </w:lvl>
    <w:lvl w:ilvl="2" w:tplc="D91E0BE0">
      <w:numFmt w:val="decimal"/>
      <w:lvlText w:val=""/>
      <w:lvlJc w:val="left"/>
    </w:lvl>
    <w:lvl w:ilvl="3" w:tplc="CD6A0F22">
      <w:numFmt w:val="decimal"/>
      <w:lvlText w:val=""/>
      <w:lvlJc w:val="left"/>
    </w:lvl>
    <w:lvl w:ilvl="4" w:tplc="C986C20C">
      <w:numFmt w:val="decimal"/>
      <w:lvlText w:val=""/>
      <w:lvlJc w:val="left"/>
    </w:lvl>
    <w:lvl w:ilvl="5" w:tplc="BCD6EAB2">
      <w:numFmt w:val="decimal"/>
      <w:lvlText w:val=""/>
      <w:lvlJc w:val="left"/>
    </w:lvl>
    <w:lvl w:ilvl="6" w:tplc="2E3CF8DE">
      <w:numFmt w:val="decimal"/>
      <w:lvlText w:val=""/>
      <w:lvlJc w:val="left"/>
    </w:lvl>
    <w:lvl w:ilvl="7" w:tplc="F3E64E70">
      <w:numFmt w:val="decimal"/>
      <w:lvlText w:val=""/>
      <w:lvlJc w:val="left"/>
    </w:lvl>
    <w:lvl w:ilvl="8" w:tplc="B21A08BC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2C82E898"/>
    <w:lvl w:ilvl="0" w:tplc="9B22CFD8">
      <w:start w:val="1"/>
      <w:numFmt w:val="bullet"/>
      <w:lvlText w:val=""/>
      <w:lvlJc w:val="left"/>
    </w:lvl>
    <w:lvl w:ilvl="1" w:tplc="45EAAC8E">
      <w:numFmt w:val="decimal"/>
      <w:lvlText w:val=""/>
      <w:lvlJc w:val="left"/>
    </w:lvl>
    <w:lvl w:ilvl="2" w:tplc="6FF82006">
      <w:numFmt w:val="decimal"/>
      <w:lvlText w:val=""/>
      <w:lvlJc w:val="left"/>
    </w:lvl>
    <w:lvl w:ilvl="3" w:tplc="06BEF5E6">
      <w:numFmt w:val="decimal"/>
      <w:lvlText w:val=""/>
      <w:lvlJc w:val="left"/>
    </w:lvl>
    <w:lvl w:ilvl="4" w:tplc="328A48EA">
      <w:numFmt w:val="decimal"/>
      <w:lvlText w:val=""/>
      <w:lvlJc w:val="left"/>
    </w:lvl>
    <w:lvl w:ilvl="5" w:tplc="A044FE2E">
      <w:numFmt w:val="decimal"/>
      <w:lvlText w:val=""/>
      <w:lvlJc w:val="left"/>
    </w:lvl>
    <w:lvl w:ilvl="6" w:tplc="DAC68042">
      <w:numFmt w:val="decimal"/>
      <w:lvlText w:val=""/>
      <w:lvlJc w:val="left"/>
    </w:lvl>
    <w:lvl w:ilvl="7" w:tplc="E9E20DF4">
      <w:numFmt w:val="decimal"/>
      <w:lvlText w:val=""/>
      <w:lvlJc w:val="left"/>
    </w:lvl>
    <w:lvl w:ilvl="8" w:tplc="B2B0B2BC">
      <w:numFmt w:val="decimal"/>
      <w:lvlText w:val=""/>
      <w:lvlJc w:val="left"/>
    </w:lvl>
  </w:abstractNum>
  <w:abstractNum w:abstractNumId="8" w15:restartNumberingAfterBreak="0">
    <w:nsid w:val="00004E45"/>
    <w:multiLevelType w:val="hybridMultilevel"/>
    <w:tmpl w:val="76B46842"/>
    <w:lvl w:ilvl="0" w:tplc="24A89404">
      <w:start w:val="1"/>
      <w:numFmt w:val="bullet"/>
      <w:lvlText w:val=""/>
      <w:lvlJc w:val="left"/>
    </w:lvl>
    <w:lvl w:ilvl="1" w:tplc="E2A4533A">
      <w:numFmt w:val="decimal"/>
      <w:lvlText w:val=""/>
      <w:lvlJc w:val="left"/>
    </w:lvl>
    <w:lvl w:ilvl="2" w:tplc="3C6C8C56">
      <w:numFmt w:val="decimal"/>
      <w:lvlText w:val=""/>
      <w:lvlJc w:val="left"/>
    </w:lvl>
    <w:lvl w:ilvl="3" w:tplc="4F5E17BE">
      <w:numFmt w:val="decimal"/>
      <w:lvlText w:val=""/>
      <w:lvlJc w:val="left"/>
    </w:lvl>
    <w:lvl w:ilvl="4" w:tplc="3D5C429A">
      <w:numFmt w:val="decimal"/>
      <w:lvlText w:val=""/>
      <w:lvlJc w:val="left"/>
    </w:lvl>
    <w:lvl w:ilvl="5" w:tplc="8CD6820C">
      <w:numFmt w:val="decimal"/>
      <w:lvlText w:val=""/>
      <w:lvlJc w:val="left"/>
    </w:lvl>
    <w:lvl w:ilvl="6" w:tplc="94528D86">
      <w:numFmt w:val="decimal"/>
      <w:lvlText w:val=""/>
      <w:lvlJc w:val="left"/>
    </w:lvl>
    <w:lvl w:ilvl="7" w:tplc="C9D23276">
      <w:numFmt w:val="decimal"/>
      <w:lvlText w:val=""/>
      <w:lvlJc w:val="left"/>
    </w:lvl>
    <w:lvl w:ilvl="8" w:tplc="31FA9792">
      <w:numFmt w:val="decimal"/>
      <w:lvlText w:val=""/>
      <w:lvlJc w:val="left"/>
    </w:lvl>
  </w:abstractNum>
  <w:abstractNum w:abstractNumId="9" w15:restartNumberingAfterBreak="0">
    <w:nsid w:val="000056AE"/>
    <w:multiLevelType w:val="hybridMultilevel"/>
    <w:tmpl w:val="795411D8"/>
    <w:lvl w:ilvl="0" w:tplc="DC08ACF8">
      <w:start w:val="1"/>
      <w:numFmt w:val="bullet"/>
      <w:lvlText w:val=""/>
      <w:lvlJc w:val="left"/>
    </w:lvl>
    <w:lvl w:ilvl="1" w:tplc="3754FDDA">
      <w:numFmt w:val="decimal"/>
      <w:lvlText w:val=""/>
      <w:lvlJc w:val="left"/>
    </w:lvl>
    <w:lvl w:ilvl="2" w:tplc="4972F840">
      <w:numFmt w:val="decimal"/>
      <w:lvlText w:val=""/>
      <w:lvlJc w:val="left"/>
    </w:lvl>
    <w:lvl w:ilvl="3" w:tplc="76C28112">
      <w:numFmt w:val="decimal"/>
      <w:lvlText w:val=""/>
      <w:lvlJc w:val="left"/>
    </w:lvl>
    <w:lvl w:ilvl="4" w:tplc="23CC9588">
      <w:numFmt w:val="decimal"/>
      <w:lvlText w:val=""/>
      <w:lvlJc w:val="left"/>
    </w:lvl>
    <w:lvl w:ilvl="5" w:tplc="084EED0E">
      <w:numFmt w:val="decimal"/>
      <w:lvlText w:val=""/>
      <w:lvlJc w:val="left"/>
    </w:lvl>
    <w:lvl w:ilvl="6" w:tplc="B39616CC">
      <w:numFmt w:val="decimal"/>
      <w:lvlText w:val=""/>
      <w:lvlJc w:val="left"/>
    </w:lvl>
    <w:lvl w:ilvl="7" w:tplc="14266F76">
      <w:numFmt w:val="decimal"/>
      <w:lvlText w:val=""/>
      <w:lvlJc w:val="left"/>
    </w:lvl>
    <w:lvl w:ilvl="8" w:tplc="932C6564">
      <w:numFmt w:val="decimal"/>
      <w:lvlText w:val=""/>
      <w:lvlJc w:val="left"/>
    </w:lvl>
  </w:abstractNum>
  <w:abstractNum w:abstractNumId="10" w15:restartNumberingAfterBreak="0">
    <w:nsid w:val="00006B89"/>
    <w:multiLevelType w:val="hybridMultilevel"/>
    <w:tmpl w:val="B6264372"/>
    <w:lvl w:ilvl="0" w:tplc="E41240D2">
      <w:start w:val="1"/>
      <w:numFmt w:val="bullet"/>
      <w:lvlText w:val=""/>
      <w:lvlJc w:val="left"/>
    </w:lvl>
    <w:lvl w:ilvl="1" w:tplc="2326B6CE">
      <w:numFmt w:val="decimal"/>
      <w:lvlText w:val=""/>
      <w:lvlJc w:val="left"/>
    </w:lvl>
    <w:lvl w:ilvl="2" w:tplc="7A301E72">
      <w:numFmt w:val="decimal"/>
      <w:lvlText w:val=""/>
      <w:lvlJc w:val="left"/>
    </w:lvl>
    <w:lvl w:ilvl="3" w:tplc="59126EEE">
      <w:numFmt w:val="decimal"/>
      <w:lvlText w:val=""/>
      <w:lvlJc w:val="left"/>
    </w:lvl>
    <w:lvl w:ilvl="4" w:tplc="1326FAAA">
      <w:numFmt w:val="decimal"/>
      <w:lvlText w:val=""/>
      <w:lvlJc w:val="left"/>
    </w:lvl>
    <w:lvl w:ilvl="5" w:tplc="E46A5D74">
      <w:numFmt w:val="decimal"/>
      <w:lvlText w:val=""/>
      <w:lvlJc w:val="left"/>
    </w:lvl>
    <w:lvl w:ilvl="6" w:tplc="B8FAED7C">
      <w:numFmt w:val="decimal"/>
      <w:lvlText w:val=""/>
      <w:lvlJc w:val="left"/>
    </w:lvl>
    <w:lvl w:ilvl="7" w:tplc="70C82030">
      <w:numFmt w:val="decimal"/>
      <w:lvlText w:val=""/>
      <w:lvlJc w:val="left"/>
    </w:lvl>
    <w:lvl w:ilvl="8" w:tplc="410A9498">
      <w:numFmt w:val="decimal"/>
      <w:lvlText w:val=""/>
      <w:lvlJc w:val="left"/>
    </w:lvl>
  </w:abstractNum>
  <w:abstractNum w:abstractNumId="11" w15:restartNumberingAfterBreak="0">
    <w:nsid w:val="0000759A"/>
    <w:multiLevelType w:val="hybridMultilevel"/>
    <w:tmpl w:val="4080BA2A"/>
    <w:lvl w:ilvl="0" w:tplc="4EF8FB38">
      <w:start w:val="1"/>
      <w:numFmt w:val="bullet"/>
      <w:lvlText w:val=""/>
      <w:lvlJc w:val="left"/>
    </w:lvl>
    <w:lvl w:ilvl="1" w:tplc="26B8BB12">
      <w:numFmt w:val="decimal"/>
      <w:lvlText w:val=""/>
      <w:lvlJc w:val="left"/>
    </w:lvl>
    <w:lvl w:ilvl="2" w:tplc="4274DBB4">
      <w:numFmt w:val="decimal"/>
      <w:lvlText w:val=""/>
      <w:lvlJc w:val="left"/>
    </w:lvl>
    <w:lvl w:ilvl="3" w:tplc="33A8327E">
      <w:numFmt w:val="decimal"/>
      <w:lvlText w:val=""/>
      <w:lvlJc w:val="left"/>
    </w:lvl>
    <w:lvl w:ilvl="4" w:tplc="5D68D428">
      <w:numFmt w:val="decimal"/>
      <w:lvlText w:val=""/>
      <w:lvlJc w:val="left"/>
    </w:lvl>
    <w:lvl w:ilvl="5" w:tplc="A490B2B4">
      <w:numFmt w:val="decimal"/>
      <w:lvlText w:val=""/>
      <w:lvlJc w:val="left"/>
    </w:lvl>
    <w:lvl w:ilvl="6" w:tplc="49FCBD74">
      <w:numFmt w:val="decimal"/>
      <w:lvlText w:val=""/>
      <w:lvlJc w:val="left"/>
    </w:lvl>
    <w:lvl w:ilvl="7" w:tplc="C510A946">
      <w:numFmt w:val="decimal"/>
      <w:lvlText w:val=""/>
      <w:lvlJc w:val="left"/>
    </w:lvl>
    <w:lvl w:ilvl="8" w:tplc="630C2320">
      <w:numFmt w:val="decimal"/>
      <w:lvlText w:val=""/>
      <w:lvlJc w:val="left"/>
    </w:lvl>
  </w:abstractNum>
  <w:abstractNum w:abstractNumId="12" w15:restartNumberingAfterBreak="0">
    <w:nsid w:val="00007FF5"/>
    <w:multiLevelType w:val="hybridMultilevel"/>
    <w:tmpl w:val="4442FBEC"/>
    <w:lvl w:ilvl="0" w:tplc="3A645A20">
      <w:start w:val="1"/>
      <w:numFmt w:val="bullet"/>
      <w:lvlText w:val="в"/>
      <w:lvlJc w:val="left"/>
    </w:lvl>
    <w:lvl w:ilvl="1" w:tplc="1AD6C984">
      <w:numFmt w:val="decimal"/>
      <w:lvlText w:val=""/>
      <w:lvlJc w:val="left"/>
    </w:lvl>
    <w:lvl w:ilvl="2" w:tplc="5F0A8160">
      <w:numFmt w:val="decimal"/>
      <w:lvlText w:val=""/>
      <w:lvlJc w:val="left"/>
    </w:lvl>
    <w:lvl w:ilvl="3" w:tplc="E7E25ECA">
      <w:numFmt w:val="decimal"/>
      <w:lvlText w:val=""/>
      <w:lvlJc w:val="left"/>
    </w:lvl>
    <w:lvl w:ilvl="4" w:tplc="CDA84126">
      <w:numFmt w:val="decimal"/>
      <w:lvlText w:val=""/>
      <w:lvlJc w:val="left"/>
    </w:lvl>
    <w:lvl w:ilvl="5" w:tplc="9CE80C4C">
      <w:numFmt w:val="decimal"/>
      <w:lvlText w:val=""/>
      <w:lvlJc w:val="left"/>
    </w:lvl>
    <w:lvl w:ilvl="6" w:tplc="20E07398">
      <w:numFmt w:val="decimal"/>
      <w:lvlText w:val=""/>
      <w:lvlJc w:val="left"/>
    </w:lvl>
    <w:lvl w:ilvl="7" w:tplc="E812B05A">
      <w:numFmt w:val="decimal"/>
      <w:lvlText w:val=""/>
      <w:lvlJc w:val="left"/>
    </w:lvl>
    <w:lvl w:ilvl="8" w:tplc="1C6A7704">
      <w:numFmt w:val="decimal"/>
      <w:lvlText w:val=""/>
      <w:lvlJc w:val="left"/>
    </w:lvl>
  </w:abstractNum>
  <w:abstractNum w:abstractNumId="13" w15:restartNumberingAfterBreak="0">
    <w:nsid w:val="04BC6124"/>
    <w:multiLevelType w:val="hybridMultilevel"/>
    <w:tmpl w:val="64B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6117844"/>
    <w:multiLevelType w:val="hybridMultilevel"/>
    <w:tmpl w:val="44D8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AA3EB4"/>
    <w:multiLevelType w:val="hybridMultilevel"/>
    <w:tmpl w:val="71903F0A"/>
    <w:lvl w:ilvl="0" w:tplc="CBCE2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3620B4"/>
    <w:multiLevelType w:val="hybridMultilevel"/>
    <w:tmpl w:val="7EC4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03C7240"/>
    <w:multiLevelType w:val="hybridMultilevel"/>
    <w:tmpl w:val="023E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D0539"/>
    <w:multiLevelType w:val="hybridMultilevel"/>
    <w:tmpl w:val="31DE8666"/>
    <w:lvl w:ilvl="0" w:tplc="CBCE2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34EAB"/>
    <w:multiLevelType w:val="hybridMultilevel"/>
    <w:tmpl w:val="96F60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25C72"/>
    <w:multiLevelType w:val="hybridMultilevel"/>
    <w:tmpl w:val="BBD69718"/>
    <w:lvl w:ilvl="0" w:tplc="CBCE2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D17E0"/>
    <w:multiLevelType w:val="hybridMultilevel"/>
    <w:tmpl w:val="96B29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B4249"/>
    <w:multiLevelType w:val="hybridMultilevel"/>
    <w:tmpl w:val="A35E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F1208"/>
    <w:multiLevelType w:val="hybridMultilevel"/>
    <w:tmpl w:val="C7D6E166"/>
    <w:lvl w:ilvl="0" w:tplc="CBCE2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6"/>
  </w:num>
  <w:num w:numId="4">
    <w:abstractNumId w:val="23"/>
  </w:num>
  <w:num w:numId="5">
    <w:abstractNumId w:val="21"/>
  </w:num>
  <w:num w:numId="6">
    <w:abstractNumId w:val="25"/>
  </w:num>
  <w:num w:numId="7">
    <w:abstractNumId w:val="19"/>
  </w:num>
  <w:num w:numId="8">
    <w:abstractNumId w:val="27"/>
  </w:num>
  <w:num w:numId="9">
    <w:abstractNumId w:val="16"/>
  </w:num>
  <w:num w:numId="10">
    <w:abstractNumId w:val="30"/>
  </w:num>
  <w:num w:numId="11">
    <w:abstractNumId w:val="22"/>
  </w:num>
  <w:num w:numId="12">
    <w:abstractNumId w:val="18"/>
  </w:num>
  <w:num w:numId="13">
    <w:abstractNumId w:val="13"/>
  </w:num>
  <w:num w:numId="14">
    <w:abstractNumId w:val="17"/>
  </w:num>
  <w:num w:numId="15">
    <w:abstractNumId w:val="12"/>
  </w:num>
  <w:num w:numId="16">
    <w:abstractNumId w:val="8"/>
  </w:num>
  <w:num w:numId="17">
    <w:abstractNumId w:val="7"/>
  </w:num>
  <w:num w:numId="18">
    <w:abstractNumId w:val="4"/>
  </w:num>
  <w:num w:numId="19">
    <w:abstractNumId w:val="5"/>
  </w:num>
  <w:num w:numId="20">
    <w:abstractNumId w:val="10"/>
  </w:num>
  <w:num w:numId="21">
    <w:abstractNumId w:val="1"/>
  </w:num>
  <w:num w:numId="22">
    <w:abstractNumId w:val="6"/>
  </w:num>
  <w:num w:numId="23">
    <w:abstractNumId w:val="3"/>
  </w:num>
  <w:num w:numId="24">
    <w:abstractNumId w:val="9"/>
  </w:num>
  <w:num w:numId="25">
    <w:abstractNumId w:val="2"/>
  </w:num>
  <w:num w:numId="26">
    <w:abstractNumId w:val="0"/>
  </w:num>
  <w:num w:numId="27">
    <w:abstractNumId w:val="11"/>
  </w:num>
  <w:num w:numId="28">
    <w:abstractNumId w:val="14"/>
  </w:num>
  <w:num w:numId="29">
    <w:abstractNumId w:val="31"/>
  </w:num>
  <w:num w:numId="30">
    <w:abstractNumId w:val="24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1B"/>
    <w:rsid w:val="0004226A"/>
    <w:rsid w:val="00062B1C"/>
    <w:rsid w:val="000777A0"/>
    <w:rsid w:val="00096F15"/>
    <w:rsid w:val="000D092E"/>
    <w:rsid w:val="00116D2A"/>
    <w:rsid w:val="0013623C"/>
    <w:rsid w:val="00140FAC"/>
    <w:rsid w:val="00145D6D"/>
    <w:rsid w:val="0016126C"/>
    <w:rsid w:val="00184C01"/>
    <w:rsid w:val="00184E1B"/>
    <w:rsid w:val="001D0FE9"/>
    <w:rsid w:val="0023623C"/>
    <w:rsid w:val="00242BEC"/>
    <w:rsid w:val="002967D8"/>
    <w:rsid w:val="002A1B78"/>
    <w:rsid w:val="002B7A47"/>
    <w:rsid w:val="002C53E7"/>
    <w:rsid w:val="00342657"/>
    <w:rsid w:val="00354827"/>
    <w:rsid w:val="003767D0"/>
    <w:rsid w:val="00380F0B"/>
    <w:rsid w:val="003B56C4"/>
    <w:rsid w:val="00403573"/>
    <w:rsid w:val="00453C6D"/>
    <w:rsid w:val="00456CDD"/>
    <w:rsid w:val="00487802"/>
    <w:rsid w:val="004A4C67"/>
    <w:rsid w:val="004D1981"/>
    <w:rsid w:val="004E17D6"/>
    <w:rsid w:val="0053120E"/>
    <w:rsid w:val="005442F1"/>
    <w:rsid w:val="0058487D"/>
    <w:rsid w:val="0062677F"/>
    <w:rsid w:val="006C6693"/>
    <w:rsid w:val="006D19FE"/>
    <w:rsid w:val="00714A0F"/>
    <w:rsid w:val="00744306"/>
    <w:rsid w:val="007973E0"/>
    <w:rsid w:val="00823EE9"/>
    <w:rsid w:val="008468C1"/>
    <w:rsid w:val="00861974"/>
    <w:rsid w:val="008717A4"/>
    <w:rsid w:val="00871DD2"/>
    <w:rsid w:val="008D6969"/>
    <w:rsid w:val="00917C05"/>
    <w:rsid w:val="009A0793"/>
    <w:rsid w:val="00A12C68"/>
    <w:rsid w:val="00A2443B"/>
    <w:rsid w:val="00A67A58"/>
    <w:rsid w:val="00A843CB"/>
    <w:rsid w:val="00AE1B3F"/>
    <w:rsid w:val="00B709C7"/>
    <w:rsid w:val="00B92837"/>
    <w:rsid w:val="00C17116"/>
    <w:rsid w:val="00C33C57"/>
    <w:rsid w:val="00C92C53"/>
    <w:rsid w:val="00CC3A78"/>
    <w:rsid w:val="00CC4B8C"/>
    <w:rsid w:val="00CD3C8F"/>
    <w:rsid w:val="00D30E8E"/>
    <w:rsid w:val="00D81F7D"/>
    <w:rsid w:val="00DF2CB0"/>
    <w:rsid w:val="00E260ED"/>
    <w:rsid w:val="00FC2BDE"/>
    <w:rsid w:val="00F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89DF0-D80C-43F9-BFFC-03CF222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265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426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342657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4A0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2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362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3623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3623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5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C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C6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2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67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Алла Ю. Акчурина</cp:lastModifiedBy>
  <cp:revision>8</cp:revision>
  <cp:lastPrinted>2019-09-29T10:07:00Z</cp:lastPrinted>
  <dcterms:created xsi:type="dcterms:W3CDTF">2019-09-10T12:17:00Z</dcterms:created>
  <dcterms:modified xsi:type="dcterms:W3CDTF">2020-11-26T14:25:00Z</dcterms:modified>
</cp:coreProperties>
</file>